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8182" w14:textId="2A3CEDE9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954BC"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7BA273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14:paraId="4B7EBA99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57C96F1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71087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B020913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22E54F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89E6F2F" w14:textId="7F6E2456" w:rsidR="0076489A" w:rsidRDefault="00887BB1" w:rsidP="00132E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21A7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07C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21A7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7C9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32E4E" w:rsidRPr="00567E1E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567E1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2E4E" w:rsidRPr="00567E1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67E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6F4895F3" w14:textId="49EDF35F" w:rsidR="00132E4E" w:rsidRPr="00611C8F" w:rsidRDefault="00567E1E" w:rsidP="00132E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2E4E" w:rsidRPr="00611C8F">
        <w:rPr>
          <w:rFonts w:ascii="Times New Roman" w:hAnsi="Times New Roman" w:cs="Times New Roman"/>
          <w:sz w:val="20"/>
          <w:szCs w:val="20"/>
        </w:rPr>
        <w:t>село Ковал</w:t>
      </w:r>
      <w:r w:rsidR="007954BC">
        <w:rPr>
          <w:rFonts w:ascii="Times New Roman" w:hAnsi="Times New Roman" w:cs="Times New Roman"/>
          <w:sz w:val="20"/>
          <w:szCs w:val="20"/>
        </w:rPr>
        <w:t>ё</w:t>
      </w:r>
      <w:r w:rsidR="00132E4E" w:rsidRPr="00611C8F">
        <w:rPr>
          <w:rFonts w:ascii="Times New Roman" w:hAnsi="Times New Roman" w:cs="Times New Roman"/>
          <w:sz w:val="20"/>
          <w:szCs w:val="20"/>
        </w:rPr>
        <w:t>во</w:t>
      </w:r>
    </w:p>
    <w:p w14:paraId="4EAD706E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EBF0E30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 постановление</w:t>
      </w:r>
    </w:p>
    <w:p w14:paraId="32904CA9" w14:textId="08023683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954BC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4D9C7BC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14:paraId="11D0570F" w14:textId="41AF2AFD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592802">
        <w:rPr>
          <w:rFonts w:ascii="Times New Roman" w:hAnsi="Times New Roman" w:cs="Times New Roman"/>
          <w:b/>
          <w:sz w:val="28"/>
          <w:szCs w:val="28"/>
          <w:lang w:eastAsia="ru-RU"/>
        </w:rPr>
        <w:t>15.11.2022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592802">
        <w:rPr>
          <w:rFonts w:ascii="Times New Roman" w:hAnsi="Times New Roman" w:cs="Times New Roman"/>
          <w:b/>
          <w:sz w:val="28"/>
          <w:szCs w:val="28"/>
          <w:lang w:eastAsia="ru-RU"/>
        </w:rPr>
        <w:t>67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</w:t>
      </w:r>
    </w:p>
    <w:p w14:paraId="00A8932D" w14:textId="77777777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«Муниципальное управление</w:t>
      </w:r>
    </w:p>
    <w:p w14:paraId="5E22C5B7" w14:textId="7EAE5A14" w:rsidR="00132E4E" w:rsidRPr="00132E4E" w:rsidRDefault="00132E4E" w:rsidP="00132E4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гражданское </w:t>
      </w:r>
      <w:r w:rsidR="00A5472B">
        <w:rPr>
          <w:rFonts w:ascii="Times New Roman" w:hAnsi="Times New Roman" w:cs="Times New Roman"/>
          <w:b/>
          <w:sz w:val="28"/>
          <w:szCs w:val="28"/>
          <w:lang w:eastAsia="ru-RU"/>
        </w:rPr>
        <w:t>общество»»</w:t>
      </w:r>
      <w:r w:rsidR="00270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07E94D" w14:textId="77777777" w:rsidR="00132E4E" w:rsidRPr="00132E4E" w:rsidRDefault="00132E4E" w:rsidP="00132E4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8E22E4" w14:textId="3849735E" w:rsidR="00852FC4" w:rsidRPr="00852FC4" w:rsidRDefault="00852FC4" w:rsidP="00852FC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9732D9">
        <w:rPr>
          <w:rFonts w:ascii="Times New Roman" w:hAnsi="Times New Roman" w:cs="Times New Roman"/>
          <w:sz w:val="28"/>
          <w:szCs w:val="28"/>
        </w:rPr>
        <w:t>2</w:t>
      </w:r>
      <w:r w:rsidR="00C07C92">
        <w:rPr>
          <w:rFonts w:ascii="Times New Roman" w:hAnsi="Times New Roman" w:cs="Times New Roman"/>
          <w:sz w:val="28"/>
          <w:szCs w:val="28"/>
        </w:rPr>
        <w:t>7</w:t>
      </w:r>
      <w:r w:rsidRPr="009732D9">
        <w:rPr>
          <w:rFonts w:ascii="Times New Roman" w:hAnsi="Times New Roman" w:cs="Times New Roman"/>
          <w:sz w:val="28"/>
          <w:szCs w:val="28"/>
        </w:rPr>
        <w:t>.12.20</w:t>
      </w:r>
      <w:r w:rsidR="00D05CB7" w:rsidRPr="009732D9">
        <w:rPr>
          <w:rFonts w:ascii="Times New Roman" w:hAnsi="Times New Roman" w:cs="Times New Roman"/>
          <w:sz w:val="28"/>
          <w:szCs w:val="28"/>
        </w:rPr>
        <w:t>2</w:t>
      </w:r>
      <w:r w:rsidR="00C07C92">
        <w:rPr>
          <w:rFonts w:ascii="Times New Roman" w:hAnsi="Times New Roman" w:cs="Times New Roman"/>
          <w:sz w:val="28"/>
          <w:szCs w:val="28"/>
        </w:rPr>
        <w:t>4</w:t>
      </w:r>
      <w:r w:rsidRPr="009732D9">
        <w:rPr>
          <w:rFonts w:ascii="Times New Roman" w:hAnsi="Times New Roman" w:cs="Times New Roman"/>
          <w:sz w:val="28"/>
          <w:szCs w:val="28"/>
        </w:rPr>
        <w:t xml:space="preserve">  № </w:t>
      </w:r>
      <w:r w:rsidR="00C07C92">
        <w:rPr>
          <w:rFonts w:ascii="Times New Roman" w:hAnsi="Times New Roman" w:cs="Times New Roman"/>
          <w:sz w:val="28"/>
          <w:szCs w:val="28"/>
        </w:rPr>
        <w:t>2</w:t>
      </w:r>
      <w:r w:rsidR="009732D9">
        <w:rPr>
          <w:rFonts w:ascii="Times New Roman" w:hAnsi="Times New Roman" w:cs="Times New Roman"/>
          <w:sz w:val="28"/>
          <w:szCs w:val="28"/>
        </w:rPr>
        <w:t>29</w:t>
      </w:r>
      <w:r w:rsidRPr="004564BB">
        <w:rPr>
          <w:rFonts w:ascii="Times New Roman" w:hAnsi="Times New Roman" w:cs="Times New Roman"/>
          <w:sz w:val="28"/>
          <w:szCs w:val="28"/>
        </w:rPr>
        <w:t xml:space="preserve"> «О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 w:cs="Times New Roman"/>
          <w:sz w:val="28"/>
          <w:szCs w:val="28"/>
        </w:rPr>
        <w:t xml:space="preserve">на </w:t>
      </w:r>
      <w:r w:rsidRPr="009732D9">
        <w:rPr>
          <w:rFonts w:ascii="Times New Roman" w:hAnsi="Times New Roman" w:cs="Times New Roman"/>
          <w:sz w:val="28"/>
          <w:szCs w:val="28"/>
        </w:rPr>
        <w:t>20</w:t>
      </w:r>
      <w:r w:rsidR="004564BB" w:rsidRPr="009732D9">
        <w:rPr>
          <w:rFonts w:ascii="Times New Roman" w:hAnsi="Times New Roman" w:cs="Times New Roman"/>
          <w:sz w:val="28"/>
          <w:szCs w:val="28"/>
        </w:rPr>
        <w:t>2</w:t>
      </w:r>
      <w:r w:rsidR="00C07C92">
        <w:rPr>
          <w:rFonts w:ascii="Times New Roman" w:hAnsi="Times New Roman" w:cs="Times New Roman"/>
          <w:sz w:val="28"/>
          <w:szCs w:val="28"/>
        </w:rPr>
        <w:t>5</w:t>
      </w:r>
      <w:r w:rsidRPr="004564B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9732D9">
        <w:rPr>
          <w:rFonts w:ascii="Times New Roman" w:hAnsi="Times New Roman" w:cs="Times New Roman"/>
          <w:sz w:val="28"/>
          <w:szCs w:val="28"/>
        </w:rPr>
        <w:t>202</w:t>
      </w:r>
      <w:r w:rsidR="00C07C92">
        <w:rPr>
          <w:rFonts w:ascii="Times New Roman" w:hAnsi="Times New Roman" w:cs="Times New Roman"/>
          <w:sz w:val="28"/>
          <w:szCs w:val="28"/>
        </w:rPr>
        <w:t>6</w:t>
      </w:r>
      <w:r w:rsidRPr="009732D9">
        <w:rPr>
          <w:rFonts w:ascii="Times New Roman" w:hAnsi="Times New Roman" w:cs="Times New Roman"/>
          <w:sz w:val="28"/>
          <w:szCs w:val="28"/>
        </w:rPr>
        <w:t xml:space="preserve"> и 202</w:t>
      </w:r>
      <w:r w:rsidR="00C07C92">
        <w:rPr>
          <w:rFonts w:ascii="Times New Roman" w:hAnsi="Times New Roman" w:cs="Times New Roman"/>
          <w:sz w:val="28"/>
          <w:szCs w:val="28"/>
        </w:rPr>
        <w:t>7</w:t>
      </w:r>
      <w:r w:rsidRPr="004564BB">
        <w:rPr>
          <w:rFonts w:ascii="Times New Roman" w:hAnsi="Times New Roman" w:cs="Times New Roman"/>
          <w:sz w:val="28"/>
          <w:szCs w:val="28"/>
        </w:rPr>
        <w:t xml:space="preserve"> </w:t>
      </w:r>
      <w:r w:rsidRPr="00852FC4">
        <w:rPr>
          <w:rFonts w:ascii="Times New Roman" w:hAnsi="Times New Roman" w:cs="Times New Roman"/>
          <w:sz w:val="28"/>
          <w:szCs w:val="28"/>
        </w:rPr>
        <w:t xml:space="preserve">годов»,  администрация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          </w:t>
      </w:r>
    </w:p>
    <w:p w14:paraId="38DD384E" w14:textId="77777777" w:rsidR="00852FC4" w:rsidRPr="00852FC4" w:rsidRDefault="00852FC4" w:rsidP="00852FC4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2FC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9C5DA03" w14:textId="7225ADDC" w:rsidR="00852FC4" w:rsidRPr="00852FC4" w:rsidRDefault="00852FC4" w:rsidP="00513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FC4">
        <w:rPr>
          <w:rFonts w:ascii="Times New Roman" w:hAnsi="Times New Roman" w:cs="Times New Roman"/>
          <w:sz w:val="28"/>
          <w:szCs w:val="28"/>
        </w:rPr>
        <w:t>1. Внести в муниципальную программу  «Муниципальное управление и гражданское общество» на 20</w:t>
      </w:r>
      <w:r w:rsidR="00592802">
        <w:rPr>
          <w:rFonts w:ascii="Times New Roman" w:hAnsi="Times New Roman" w:cs="Times New Roman"/>
          <w:sz w:val="28"/>
          <w:szCs w:val="28"/>
        </w:rPr>
        <w:t>23</w:t>
      </w:r>
      <w:r w:rsidRPr="00852FC4">
        <w:rPr>
          <w:rFonts w:ascii="Times New Roman" w:hAnsi="Times New Roman" w:cs="Times New Roman"/>
          <w:sz w:val="28"/>
          <w:szCs w:val="28"/>
        </w:rPr>
        <w:t xml:space="preserve"> – 20</w:t>
      </w:r>
      <w:r w:rsidR="00592802">
        <w:rPr>
          <w:rFonts w:ascii="Times New Roman" w:hAnsi="Times New Roman" w:cs="Times New Roman"/>
          <w:sz w:val="28"/>
          <w:szCs w:val="28"/>
        </w:rPr>
        <w:t>28</w:t>
      </w:r>
      <w:r w:rsidRPr="00852FC4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  <w:r w:rsidRPr="00852FC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592802">
        <w:rPr>
          <w:rFonts w:ascii="Times New Roman" w:hAnsi="Times New Roman" w:cs="Times New Roman"/>
          <w:sz w:val="28"/>
          <w:szCs w:val="28"/>
        </w:rPr>
        <w:t>15.11.2022</w:t>
      </w:r>
      <w:r w:rsidRPr="00852FC4">
        <w:rPr>
          <w:rFonts w:ascii="Times New Roman" w:hAnsi="Times New Roman" w:cs="Times New Roman"/>
          <w:sz w:val="28"/>
          <w:szCs w:val="28"/>
        </w:rPr>
        <w:t xml:space="preserve">   № </w:t>
      </w:r>
      <w:r w:rsidR="00592802">
        <w:rPr>
          <w:rFonts w:ascii="Times New Roman" w:hAnsi="Times New Roman" w:cs="Times New Roman"/>
          <w:sz w:val="28"/>
          <w:szCs w:val="28"/>
        </w:rPr>
        <w:t>67</w:t>
      </w:r>
      <w:r w:rsidRPr="00852FC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«Муниципальное управление и гражданское общество» на 20</w:t>
      </w:r>
      <w:r w:rsidR="00592802">
        <w:rPr>
          <w:rFonts w:ascii="Times New Roman" w:hAnsi="Times New Roman" w:cs="Times New Roman"/>
          <w:sz w:val="28"/>
          <w:szCs w:val="28"/>
        </w:rPr>
        <w:t>23</w:t>
      </w:r>
      <w:r w:rsidRPr="00852FC4">
        <w:rPr>
          <w:rFonts w:ascii="Times New Roman" w:hAnsi="Times New Roman" w:cs="Times New Roman"/>
          <w:sz w:val="28"/>
          <w:szCs w:val="28"/>
        </w:rPr>
        <w:t xml:space="preserve"> – 202</w:t>
      </w:r>
      <w:r w:rsidR="00592802">
        <w:rPr>
          <w:rFonts w:ascii="Times New Roman" w:hAnsi="Times New Roman" w:cs="Times New Roman"/>
          <w:sz w:val="28"/>
          <w:szCs w:val="28"/>
        </w:rPr>
        <w:t>8</w:t>
      </w:r>
      <w:r w:rsidRPr="00852FC4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513370" w:rsidRPr="00852FC4">
        <w:rPr>
          <w:rFonts w:ascii="Times New Roman" w:hAnsi="Times New Roman" w:cs="Times New Roman"/>
          <w:sz w:val="28"/>
          <w:szCs w:val="28"/>
        </w:rPr>
        <w:t xml:space="preserve"> </w:t>
      </w:r>
      <w:r w:rsidRPr="00852FC4">
        <w:rPr>
          <w:rFonts w:ascii="Times New Roman" w:hAnsi="Times New Roman" w:cs="Times New Roman"/>
          <w:sz w:val="28"/>
          <w:szCs w:val="28"/>
        </w:rPr>
        <w:t>(далее – Муниципальная программа)  следующие изменения:</w:t>
      </w:r>
    </w:p>
    <w:p w14:paraId="0F56A861" w14:textId="016CE09F" w:rsidR="00852FC4" w:rsidRDefault="00852FC4" w:rsidP="006315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C4">
        <w:rPr>
          <w:rFonts w:ascii="Times New Roman" w:hAnsi="Times New Roman" w:cs="Times New Roman"/>
          <w:sz w:val="28"/>
          <w:szCs w:val="28"/>
        </w:rPr>
        <w:t>1.1. В Паспорте Муниципальной программы строку «Ресурсное обеспечение  программы»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  <w:r w:rsidR="006315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4876F8" w14:paraId="5CBFFC65" w14:textId="77777777" w:rsidTr="004876F8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5D38" w14:textId="77777777" w:rsidR="004876F8" w:rsidRDefault="0048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F09" w14:textId="191D2915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составляет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46163,6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14:paraId="2DCD5355" w14:textId="6A392630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федерального бюджета –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14:paraId="3902AF7B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113,3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3712E617" w14:textId="06512023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B11C31D" w14:textId="77777777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37729AC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D8661F5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768CFDE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14:paraId="2AFB45A7" w14:textId="37CAE4A4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2988,7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04ABCE85" w14:textId="168D7274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3118,7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4E1E764B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1ACFB02" w14:textId="77777777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14:paraId="64263472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8B6E684" w14:textId="77777777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174,0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BB60C0E" w14:textId="77777777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174, 0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1F92E1B" w14:textId="2A05D584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41434,9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2F6AA46A" w14:textId="37FB9449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293251D9" w14:textId="4149E8EA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6838,8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0A7AB56C" w14:textId="3EE7C946" w:rsidR="00592802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6840,5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08E9D91" w14:textId="33268E83" w:rsidR="00592802" w:rsidRPr="003C5ED4" w:rsidRDefault="00592802" w:rsidP="0059280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7129,5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1A3F9965" w14:textId="31BF2F58" w:rsidR="00592802" w:rsidRPr="003C5ED4" w:rsidRDefault="00592802" w:rsidP="0059280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85FC2C7" w14:textId="3CE994D6" w:rsidR="00B56AD7" w:rsidRPr="00402E2A" w:rsidRDefault="00592802" w:rsidP="006D7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7151,5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</w:t>
            </w:r>
            <w:r w:rsidR="006D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C42A00F" w14:textId="2714F4BB" w:rsidR="00852FC4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33033279" w14:textId="77777777" w:rsidR="00852FC4" w:rsidRPr="00402E2A" w:rsidRDefault="00852FC4" w:rsidP="00852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1.2. Раздел  4  Муниципальной программы изложить в следующей редакции:</w:t>
      </w:r>
    </w:p>
    <w:p w14:paraId="1CB40953" w14:textId="726A6434" w:rsidR="004876F8" w:rsidRPr="008D2997" w:rsidRDefault="00DE2346" w:rsidP="004876F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2"/>
          <w:sz w:val="28"/>
          <w:szCs w:val="28"/>
        </w:rPr>
      </w:pPr>
      <w:r>
        <w:rPr>
          <w:rFonts w:ascii="Times New Roman" w:eastAsia="SimSun" w:hAnsi="Times New Roman" w:cs="Calibri"/>
          <w:b/>
          <w:kern w:val="2"/>
          <w:sz w:val="28"/>
          <w:szCs w:val="28"/>
        </w:rPr>
        <w:t xml:space="preserve">«Раздел </w:t>
      </w:r>
      <w:r w:rsidR="004876F8">
        <w:rPr>
          <w:rFonts w:ascii="Times New Roman" w:eastAsia="SimSun" w:hAnsi="Times New Roman" w:cs="Calibri"/>
          <w:b/>
          <w:kern w:val="2"/>
          <w:sz w:val="28"/>
          <w:szCs w:val="28"/>
        </w:rPr>
        <w:t>4. Информация по ресурсному обеспечению  муниципальной программы</w:t>
      </w:r>
      <w:r w:rsidR="008D2997">
        <w:rPr>
          <w:rFonts w:ascii="Times New Roman" w:eastAsia="SimSun" w:hAnsi="Times New Roman" w:cs="Calibri"/>
          <w:b/>
          <w:kern w:val="2"/>
          <w:sz w:val="28"/>
          <w:szCs w:val="28"/>
        </w:rPr>
        <w:t xml:space="preserve"> 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>«Муниципальное управление и гражданское общество» на 20</w:t>
      </w:r>
      <w:r w:rsidR="00592802">
        <w:rPr>
          <w:rFonts w:ascii="Times New Roman" w:hAnsi="Times New Roman" w:cs="Times New Roman"/>
          <w:b/>
          <w:sz w:val="28"/>
          <w:szCs w:val="28"/>
        </w:rPr>
        <w:t>23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92802">
        <w:rPr>
          <w:rFonts w:ascii="Times New Roman" w:hAnsi="Times New Roman" w:cs="Times New Roman"/>
          <w:b/>
          <w:sz w:val="28"/>
          <w:szCs w:val="28"/>
        </w:rPr>
        <w:t>8</w:t>
      </w:r>
      <w:r w:rsidR="008D2997" w:rsidRPr="008D299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41D685ED" w14:textId="77777777" w:rsidR="004876F8" w:rsidRDefault="004876F8" w:rsidP="004876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</w:p>
    <w:p w14:paraId="5F2356E2" w14:textId="0208D3FD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46163,6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14:paraId="69C8FC15" w14:textId="4CE964FD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–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740,0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14:paraId="5E7BA59E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2023 год –113,3 тыс. руб.,</w:t>
      </w:r>
    </w:p>
    <w:p w14:paraId="488D7F21" w14:textId="0D54BC85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- 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136,2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75301EE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122,7 тыс. руб.,</w:t>
      </w:r>
    </w:p>
    <w:p w14:paraId="467E0BB6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–122,7 тыс. руб.,</w:t>
      </w:r>
    </w:p>
    <w:p w14:paraId="6C940F85" w14:textId="77777777" w:rsidR="00352C7F" w:rsidRPr="00B917EF" w:rsidRDefault="00352C7F" w:rsidP="00352C7F">
      <w:pPr>
        <w:pStyle w:val="ConsPlusCell"/>
        <w:numPr>
          <w:ilvl w:val="0"/>
          <w:numId w:val="5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год – 122,7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7244952" w14:textId="77777777" w:rsidR="00352C7F" w:rsidRPr="00B917EF" w:rsidRDefault="00352C7F" w:rsidP="00352C7F">
      <w:pPr>
        <w:pStyle w:val="ConsPlusCel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2028 год -122,7 тыс. руб.</w:t>
      </w:r>
    </w:p>
    <w:p w14:paraId="161D86C3" w14:textId="57E2ABF1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Воронежской области – 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3988,7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05C7B49F" w14:textId="69B866F4" w:rsidR="00352C7F" w:rsidRPr="00B917EF" w:rsidRDefault="00352C7F" w:rsidP="00352C7F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3118,7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5968D9B4" w14:textId="77777777" w:rsidR="00352C7F" w:rsidRPr="00B917EF" w:rsidRDefault="00352C7F" w:rsidP="00352C7F">
      <w:pPr>
        <w:pStyle w:val="ConsPlusCell"/>
        <w:tabs>
          <w:tab w:val="left" w:pos="3060"/>
        </w:tabs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2024 год – 174,0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674B319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174,0 тыс. руб.</w:t>
      </w:r>
    </w:p>
    <w:p w14:paraId="66077E5A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–174,0 тыс. руб.,</w:t>
      </w:r>
    </w:p>
    <w:p w14:paraId="48872C58" w14:textId="77777777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174,0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4BD0A28" w14:textId="77777777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174, 0тыс. руб.</w:t>
      </w:r>
    </w:p>
    <w:p w14:paraId="633B605E" w14:textId="18A9BCEF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Ковалёвского сельского поселения –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41434,9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77ECED0E" w14:textId="3C553816" w:rsidR="00352C7F" w:rsidRPr="00B917EF" w:rsidRDefault="00352C7F" w:rsidP="00352C7F">
      <w:pPr>
        <w:pStyle w:val="ConsPlusCel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2023 год –</w:t>
      </w:r>
      <w:r w:rsidR="00FD6C2B">
        <w:rPr>
          <w:rFonts w:ascii="Times New Roman" w:hAnsi="Times New Roman" w:cs="Times New Roman"/>
          <w:color w:val="000000" w:themeColor="text1"/>
          <w:sz w:val="28"/>
          <w:szCs w:val="28"/>
        </w:rPr>
        <w:t>6323,1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574F3C67" w14:textId="78F52BD9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2024 год –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6838,8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15CD2140" w14:textId="18B1EF78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2025 год –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6840,5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798141F4" w14:textId="32556E3A" w:rsidR="00352C7F" w:rsidRPr="00B917EF" w:rsidRDefault="00352C7F" w:rsidP="00352C7F">
      <w:pPr>
        <w:pStyle w:val="ConsPlusCel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>2026 год –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7129,5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6ECC2633" w14:textId="40A86826" w:rsidR="00352C7F" w:rsidRPr="00B917EF" w:rsidRDefault="00352C7F" w:rsidP="00352C7F">
      <w:pPr>
        <w:pStyle w:val="ConsPlusCell"/>
        <w:tabs>
          <w:tab w:val="left" w:pos="3060"/>
        </w:tabs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год –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7151,5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8E25669" w14:textId="022EF17C" w:rsidR="00352C7F" w:rsidRPr="00B917EF" w:rsidRDefault="00352C7F" w:rsidP="00352C7F">
      <w:pPr>
        <w:widowControl w:val="0"/>
        <w:tabs>
          <w:tab w:val="left" w:pos="3800"/>
          <w:tab w:val="center" w:pos="5315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2028 год – </w:t>
      </w:r>
      <w:r w:rsidR="003B0808">
        <w:rPr>
          <w:rFonts w:ascii="Times New Roman" w:hAnsi="Times New Roman" w:cs="Times New Roman"/>
          <w:color w:val="000000" w:themeColor="text1"/>
          <w:sz w:val="28"/>
          <w:szCs w:val="28"/>
        </w:rPr>
        <w:t>7151,5</w:t>
      </w:r>
      <w:r w:rsidRPr="00B91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14:paraId="06566B74" w14:textId="5DE2C2E0" w:rsidR="00DE2346" w:rsidRPr="00402E2A" w:rsidRDefault="00DE2346" w:rsidP="008A16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3B080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093135C1" w14:textId="6E8F9785" w:rsidR="006D1795" w:rsidRPr="00402E2A" w:rsidRDefault="002E05A3" w:rsidP="006315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>1.3. В Паспорте подпрограммы</w:t>
      </w:r>
      <w:r w:rsidR="008D2997">
        <w:rPr>
          <w:rFonts w:ascii="Times New Roman" w:hAnsi="Times New Roman" w:cs="Times New Roman"/>
          <w:sz w:val="28"/>
          <w:szCs w:val="28"/>
        </w:rPr>
        <w:t xml:space="preserve"> 1</w:t>
      </w:r>
      <w:r w:rsidRPr="00402E2A">
        <w:rPr>
          <w:rFonts w:ascii="Times New Roman" w:hAnsi="Times New Roman" w:cs="Times New Roman"/>
          <w:sz w:val="28"/>
          <w:szCs w:val="28"/>
        </w:rPr>
        <w:t xml:space="preserve"> 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главы муниципального образования</w:t>
      </w:r>
      <w:r w:rsidRPr="00402E2A">
        <w:rPr>
          <w:rFonts w:ascii="Times New Roman" w:hAnsi="Times New Roman" w:cs="Times New Roman"/>
          <w:sz w:val="28"/>
          <w:szCs w:val="28"/>
        </w:rPr>
        <w:t>» Муниципальной программы строку «Ресурсное обеспечение подпрограммы»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  <w:r w:rsidR="006315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3544"/>
        <w:gridCol w:w="7229"/>
      </w:tblGrid>
      <w:tr w:rsidR="00270881" w:rsidRPr="00402E2A" w14:paraId="4FF17FDD" w14:textId="77777777" w:rsidTr="004D226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DAB" w14:textId="7F702A97" w:rsidR="00270881" w:rsidRPr="00402E2A" w:rsidRDefault="00270881" w:rsidP="0027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Ресурсное обеспечение </w:t>
            </w:r>
            <w:r w:rsidR="008D2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r w:rsidRPr="00402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628" w14:textId="03247FA6" w:rsidR="00352C7F" w:rsidRPr="00737C57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подпрограммы составляет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bookmarkStart w:id="0" w:name="_Hlk119416985"/>
            <w:r w:rsidR="00AD6BB9">
              <w:rPr>
                <w:rFonts w:ascii="Times New Roman" w:hAnsi="Times New Roman" w:cs="Times New Roman"/>
                <w:sz w:val="24"/>
                <w:szCs w:val="24"/>
              </w:rPr>
              <w:t>7619,7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5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14:paraId="75B09E62" w14:textId="0AF25D33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D6C2B"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3B91E59" w14:textId="16018BE5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BB9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E02D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FC905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FB9A1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9E13626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bookmarkEnd w:id="0"/>
          </w:p>
          <w:p w14:paraId="6BB66945" w14:textId="2C12B029" w:rsidR="00270881" w:rsidRPr="00402E2A" w:rsidRDefault="00270881" w:rsidP="00561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03938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20DFCAAD" w14:textId="4BB2C7F4" w:rsidR="002E05A3" w:rsidRPr="00402E2A" w:rsidRDefault="002E05A3" w:rsidP="002E05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1.4.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1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главы муниципального образования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446F04B9" w14:textId="77777777" w:rsidR="004D226F" w:rsidRPr="001E3027" w:rsidRDefault="00DE2346" w:rsidP="004D22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4D226F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263996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4D226F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7214F7AF" w14:textId="77777777" w:rsidR="004D226F" w:rsidRPr="001E3027" w:rsidRDefault="004D226F" w:rsidP="004D2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1B6E97E6" w14:textId="4D27B5BB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953394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Pr="00953394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составляет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339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3394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AD6BB9">
        <w:rPr>
          <w:rFonts w:ascii="Times New Roman" w:hAnsi="Times New Roman" w:cs="Times New Roman"/>
          <w:sz w:val="28"/>
          <w:szCs w:val="28"/>
        </w:rPr>
        <w:t>7619,7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CC607E6" w14:textId="1113908F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2023 год –</w:t>
      </w:r>
      <w:r w:rsidR="00FD6C2B">
        <w:rPr>
          <w:rFonts w:ascii="Times New Roman" w:hAnsi="Times New Roman" w:cs="Times New Roman"/>
          <w:sz w:val="28"/>
          <w:szCs w:val="28"/>
        </w:rPr>
        <w:t>1221,4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2A0F58" w14:textId="3E98CF0C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D6BB9">
        <w:rPr>
          <w:rFonts w:ascii="Times New Roman" w:hAnsi="Times New Roman" w:cs="Times New Roman"/>
          <w:sz w:val="28"/>
          <w:szCs w:val="28"/>
        </w:rPr>
        <w:t>1494,3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C9B887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 1226,0 тыс. рублей;</w:t>
      </w:r>
    </w:p>
    <w:p w14:paraId="25D04EB3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 1226,0 тыс. рублей;</w:t>
      </w:r>
    </w:p>
    <w:p w14:paraId="4367E57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–1226,0 тыс. рублей;</w:t>
      </w:r>
    </w:p>
    <w:p w14:paraId="03DC0305" w14:textId="77777777" w:rsidR="00352C7F" w:rsidRDefault="00352C7F" w:rsidP="0035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 1226,0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2324D" w14:textId="7640A04E" w:rsidR="00B56AD7" w:rsidRPr="00DE2346" w:rsidRDefault="00DE2346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E2346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0606A86" w14:textId="2481CA1B" w:rsidR="002E05A3" w:rsidRPr="0055205B" w:rsidRDefault="002E05A3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4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47A">
        <w:rPr>
          <w:rFonts w:ascii="Times New Roman" w:hAnsi="Times New Roman" w:cs="Times New Roman"/>
          <w:sz w:val="28"/>
          <w:szCs w:val="28"/>
        </w:rPr>
        <w:t xml:space="preserve">. </w:t>
      </w:r>
      <w:r w:rsidRPr="0055205B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2 </w:t>
      </w:r>
      <w:r w:rsidRPr="0055205B">
        <w:rPr>
          <w:rFonts w:ascii="Times New Roman" w:hAnsi="Times New Roman" w:cs="Times New Roman"/>
          <w:sz w:val="28"/>
          <w:szCs w:val="28"/>
        </w:rPr>
        <w:t xml:space="preserve">«Управление в сфере функций органов местной </w:t>
      </w:r>
      <w:r w:rsidRPr="0055205B">
        <w:rPr>
          <w:rFonts w:ascii="Times New Roman" w:hAnsi="Times New Roman" w:cs="Times New Roman"/>
          <w:sz w:val="28"/>
          <w:szCs w:val="28"/>
        </w:rPr>
        <w:lastRenderedPageBreak/>
        <w:t>администрации»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5205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47E2F14F" w14:textId="4DD0F6A8" w:rsidR="004C149B" w:rsidRDefault="00B56AD7" w:rsidP="00B5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3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263996" w:rsidRPr="006A164F" w14:paraId="60B7A521" w14:textId="77777777" w:rsidTr="00263996">
        <w:tc>
          <w:tcPr>
            <w:tcW w:w="3171" w:type="dxa"/>
            <w:shd w:val="clear" w:color="auto" w:fill="auto"/>
          </w:tcPr>
          <w:p w14:paraId="68504674" w14:textId="77777777" w:rsidR="00263996" w:rsidRPr="006A164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6AABB96A" w14:textId="77777777" w:rsidR="00263996" w:rsidRPr="006A164F" w:rsidRDefault="009B6A43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263996" w:rsidRPr="006A1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58F4F937" w14:textId="77777777" w:rsidR="00263996" w:rsidRPr="006A164F" w:rsidRDefault="00263996" w:rsidP="00EC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C45E5C8" w14:textId="6B5F3FC9" w:rsidR="00352C7F" w:rsidRPr="003D34D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AD6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10183,1</w:t>
            </w:r>
            <w:r w:rsidRPr="003D3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108CF51D" w14:textId="5398EBFE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3790C">
              <w:rPr>
                <w:rFonts w:ascii="Times New Roman" w:hAnsi="Times New Roman" w:cs="Times New Roman"/>
                <w:sz w:val="24"/>
                <w:szCs w:val="24"/>
              </w:rPr>
              <w:t xml:space="preserve">1680,1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0AA409A5" w14:textId="27B7D8DF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BB9">
              <w:rPr>
                <w:rFonts w:ascii="Times New Roman" w:hAnsi="Times New Roman" w:cs="Times New Roman"/>
                <w:sz w:val="24"/>
                <w:szCs w:val="24"/>
              </w:rPr>
              <w:t>1631,0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2A395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1718,0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1A5E2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рублей;</w:t>
            </w:r>
          </w:p>
          <w:p w14:paraId="7E9ABB88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рублей;</w:t>
            </w:r>
          </w:p>
          <w:p w14:paraId="1119478C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1718,0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BB6FB" w14:textId="77777777" w:rsidR="00434874" w:rsidRPr="00402E2A" w:rsidRDefault="00434874" w:rsidP="0010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D8698C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3">
        <w:rPr>
          <w:sz w:val="28"/>
          <w:szCs w:val="28"/>
        </w:rPr>
        <w:t>».</w:t>
      </w:r>
    </w:p>
    <w:p w14:paraId="0046DD0D" w14:textId="5CBB0F46" w:rsidR="002E05A3" w:rsidRPr="00DE2346" w:rsidRDefault="002E05A3" w:rsidP="002E05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sz w:val="28"/>
          <w:szCs w:val="28"/>
        </w:rPr>
        <w:t>1.6. Раздел 4 подпрограммы</w:t>
      </w:r>
      <w:r w:rsidR="008D2997">
        <w:rPr>
          <w:rFonts w:ascii="Times New Roman" w:hAnsi="Times New Roman" w:cs="Times New Roman"/>
          <w:sz w:val="28"/>
          <w:szCs w:val="28"/>
        </w:rPr>
        <w:t xml:space="preserve"> 2 </w:t>
      </w:r>
      <w:r w:rsidRPr="00DE2346">
        <w:rPr>
          <w:rFonts w:ascii="Times New Roman" w:hAnsi="Times New Roman" w:cs="Times New Roman"/>
          <w:sz w:val="28"/>
          <w:szCs w:val="28"/>
        </w:rPr>
        <w:t xml:space="preserve"> «</w:t>
      </w:r>
      <w:r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функций органов местной администрации</w:t>
      </w:r>
      <w:r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99AEB14" w14:textId="77777777" w:rsidR="005A2451" w:rsidRPr="001E3027" w:rsidRDefault="00DE2346" w:rsidP="005A24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5A2451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5A2451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5A2451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07393051" w14:textId="77777777" w:rsidR="005A2451" w:rsidRPr="006D1795" w:rsidRDefault="005A2451" w:rsidP="005A24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</w:rPr>
      </w:pPr>
    </w:p>
    <w:p w14:paraId="3BA8C2CE" w14:textId="68B51678" w:rsidR="00352C7F" w:rsidRPr="00B14C8F" w:rsidRDefault="005A2451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E2346">
        <w:rPr>
          <w:rFonts w:ascii="Times New Roman" w:eastAsia="SimSun" w:hAnsi="Times New Roman" w:cs="Calibri"/>
          <w:kern w:val="1"/>
          <w:sz w:val="28"/>
          <w:szCs w:val="28"/>
        </w:rPr>
        <w:t xml:space="preserve">     </w:t>
      </w:r>
      <w:r w:rsidR="002B2E41" w:rsidRPr="006D1795">
        <w:rPr>
          <w:rFonts w:ascii="Times New Roman" w:eastAsia="SimSun" w:hAnsi="Times New Roman" w:cs="Calibri"/>
          <w:kern w:val="1"/>
          <w:sz w:val="24"/>
          <w:szCs w:val="24"/>
        </w:rPr>
        <w:t xml:space="preserve">     </w:t>
      </w:r>
      <w:r w:rsidR="00352C7F" w:rsidRPr="00B14C8F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="00352C7F" w:rsidRPr="00B14C8F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2023 – 2028 годах – </w:t>
      </w:r>
      <w:r w:rsidR="00AD6BB9">
        <w:rPr>
          <w:rFonts w:ascii="Times New Roman" w:hAnsi="Times New Roman" w:cs="Times New Roman"/>
          <w:sz w:val="28"/>
          <w:szCs w:val="28"/>
          <w:lang w:eastAsia="ru-RU"/>
        </w:rPr>
        <w:t>10183,1</w:t>
      </w:r>
      <w:r w:rsidR="00352C7F" w:rsidRPr="00B14C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544621D1" w14:textId="756CDB7C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790C">
        <w:rPr>
          <w:rFonts w:ascii="Times New Roman" w:hAnsi="Times New Roman" w:cs="Times New Roman"/>
          <w:sz w:val="28"/>
          <w:szCs w:val="28"/>
        </w:rPr>
        <w:t xml:space="preserve">1680,1 </w:t>
      </w:r>
      <w:r w:rsidRPr="00B14C8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18C259F" w14:textId="654D35DF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D6BB9">
        <w:rPr>
          <w:rFonts w:ascii="Times New Roman" w:hAnsi="Times New Roman" w:cs="Times New Roman"/>
          <w:sz w:val="28"/>
          <w:szCs w:val="28"/>
        </w:rPr>
        <w:t>1631,0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88BFE4F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 1718,0 тыс. рублей;</w:t>
      </w:r>
    </w:p>
    <w:p w14:paraId="4DA7E35B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–1718,0 тыс. рублей;</w:t>
      </w:r>
    </w:p>
    <w:p w14:paraId="3CC9FEEA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–1718,0 тыс. рублей;</w:t>
      </w:r>
    </w:p>
    <w:p w14:paraId="2C451D38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–1718,0 тыс. рублей.</w:t>
      </w:r>
    </w:p>
    <w:p w14:paraId="727EA862" w14:textId="77777777" w:rsidR="00352C7F" w:rsidRPr="006E1E91" w:rsidRDefault="00352C7F" w:rsidP="00352C7F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0529" w14:textId="3469031A" w:rsidR="00513370" w:rsidRDefault="00513370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9C1AA01" w14:textId="24D1F172" w:rsidR="00DE2346" w:rsidRDefault="00DE2346" w:rsidP="002B2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E2346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E2346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1C3E9C3D" w14:textId="77777777" w:rsidR="008D2997" w:rsidRPr="00DE2346" w:rsidRDefault="008D2997" w:rsidP="002B2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5A3D04A" w14:textId="7D93ED7A" w:rsidR="000F607B" w:rsidRPr="00DE2346" w:rsidRDefault="0033790C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F607B" w:rsidRPr="00DE2346">
        <w:rPr>
          <w:rFonts w:ascii="Times New Roman" w:hAnsi="Times New Roman" w:cs="Times New Roman"/>
          <w:sz w:val="28"/>
          <w:szCs w:val="28"/>
        </w:rPr>
        <w:t xml:space="preserve">1.7.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3 </w:t>
      </w:r>
      <w:r w:rsidR="000F607B" w:rsidRPr="00DE2346">
        <w:rPr>
          <w:rFonts w:ascii="Times New Roman" w:hAnsi="Times New Roman" w:cs="Times New Roman"/>
          <w:sz w:val="28"/>
          <w:szCs w:val="28"/>
        </w:rPr>
        <w:t>«</w:t>
      </w:r>
      <w:r w:rsidR="000F607B"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</w:t>
      </w:r>
      <w:r w:rsidR="000F607B" w:rsidRPr="00DE2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07B"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F607B" w:rsidRPr="00DE2346">
        <w:rPr>
          <w:rFonts w:ascii="Times New Roman" w:hAnsi="Times New Roman" w:cs="Times New Roman"/>
          <w:sz w:val="28"/>
          <w:szCs w:val="28"/>
        </w:rPr>
        <w:t>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07B"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8D2997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300029" w:rsidRPr="00DE2346" w14:paraId="039A0ABB" w14:textId="77777777" w:rsidTr="006D1795">
        <w:trPr>
          <w:trHeight w:val="1453"/>
        </w:trPr>
        <w:tc>
          <w:tcPr>
            <w:tcW w:w="3171" w:type="dxa"/>
            <w:shd w:val="clear" w:color="auto" w:fill="auto"/>
          </w:tcPr>
          <w:p w14:paraId="387A7E40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4E4A2F25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EFF8CBD" w14:textId="77777777" w:rsidR="00300029" w:rsidRPr="00DE2346" w:rsidRDefault="00300029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650070E3" w14:textId="73143216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</w:t>
            </w:r>
            <w:r w:rsidR="00BA68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областного 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bookmarkStart w:id="1" w:name="_Hlk119417160"/>
            <w:r w:rsidR="00AD6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17736,0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02F2A776" w14:textId="281F6975" w:rsidR="00BA68B2" w:rsidRPr="00DA12AC" w:rsidRDefault="00BA68B2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  <w:r w:rsidR="00337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6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14791,3 </w:t>
            </w:r>
            <w:r w:rsidR="00337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CF79F03" w14:textId="13D2B4FF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B2">
              <w:rPr>
                <w:rFonts w:ascii="Times New Roman" w:hAnsi="Times New Roman" w:cs="Times New Roman"/>
                <w:sz w:val="24"/>
                <w:szCs w:val="24"/>
              </w:rPr>
              <w:t>2416,1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29C1B2C" w14:textId="1BA2757A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D6BB9"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B1BBC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2360,5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D057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рублей;</w:t>
            </w:r>
          </w:p>
          <w:p w14:paraId="278C79AA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рублей;</w:t>
            </w:r>
          </w:p>
          <w:p w14:paraId="5324435A" w14:textId="78C64E78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B14C8F">
              <w:rPr>
                <w:rFonts w:ascii="Times New Roman" w:hAnsi="Times New Roman" w:cs="Times New Roman"/>
                <w:sz w:val="24"/>
                <w:szCs w:val="24"/>
              </w:rPr>
              <w:t>2360,5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32B3F" w14:textId="431B200A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2944,7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14:paraId="65FEEBF9" w14:textId="1D773347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2944,7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7FAF925C" w14:textId="30A11F7D" w:rsidR="00BA68B2" w:rsidRPr="003C5ED4" w:rsidRDefault="00BA68B2" w:rsidP="00BA68B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8ECAA3" w14:textId="63A5AB19" w:rsidR="00BA68B2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14:paraId="3A008264" w14:textId="61E01352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4097127D" w14:textId="3157E0CE" w:rsidR="00BA68B2" w:rsidRPr="003C5ED4" w:rsidRDefault="00BA68B2" w:rsidP="00BA68B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AD2F48" w14:textId="0ACDBD79" w:rsidR="00BA68B2" w:rsidRPr="003C5ED4" w:rsidRDefault="00BA68B2" w:rsidP="00BA68B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0, 0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14:paraId="6ABD5AC9" w14:textId="77777777" w:rsidR="00BA68B2" w:rsidRPr="00305BAA" w:rsidRDefault="00BA68B2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14:paraId="05BB7592" w14:textId="4F756069" w:rsidR="00556E15" w:rsidRPr="00DE2346" w:rsidRDefault="00556E15" w:rsidP="00E1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E69E85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05925543" w14:textId="4B686CED" w:rsidR="000F607B" w:rsidRPr="00DE2346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346">
        <w:rPr>
          <w:rFonts w:ascii="Times New Roman" w:hAnsi="Times New Roman" w:cs="Times New Roman"/>
          <w:sz w:val="28"/>
          <w:szCs w:val="28"/>
        </w:rPr>
        <w:t xml:space="preserve">1.8.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>3</w:t>
      </w:r>
      <w:r w:rsidRPr="00DE2346">
        <w:rPr>
          <w:rFonts w:ascii="Times New Roman" w:hAnsi="Times New Roman" w:cs="Times New Roman"/>
          <w:sz w:val="28"/>
          <w:szCs w:val="28"/>
        </w:rPr>
        <w:t>«</w:t>
      </w:r>
      <w:r w:rsidRPr="00DE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DE234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59DDA9FB" w14:textId="77777777" w:rsidR="00300029" w:rsidRPr="001E3027" w:rsidRDefault="00DE2346" w:rsidP="003000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30002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300029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30002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27CED654" w14:textId="77777777" w:rsidR="00300029" w:rsidRPr="001E3027" w:rsidRDefault="00300029" w:rsidP="00300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6B2A451E" w14:textId="55FE2107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95EFF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Общий 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ассигнований местного </w:t>
      </w:r>
      <w:r w:rsidR="00BA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областного 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подпрограммы составляет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09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B14C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годах – </w:t>
      </w:r>
      <w:r w:rsidR="00AD6BB9">
        <w:rPr>
          <w:rFonts w:ascii="Times New Roman" w:hAnsi="Times New Roman" w:cs="Times New Roman"/>
          <w:sz w:val="28"/>
          <w:szCs w:val="28"/>
          <w:lang w:eastAsia="ru-RU"/>
        </w:rPr>
        <w:t>17736,0</w:t>
      </w:r>
      <w:r w:rsidRPr="00B14C8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73BC191C" w14:textId="73F79FC9" w:rsidR="00BA68B2" w:rsidRPr="00B14C8F" w:rsidRDefault="00BA68B2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="003379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BB9">
        <w:rPr>
          <w:rFonts w:ascii="Times New Roman" w:hAnsi="Times New Roman" w:cs="Times New Roman"/>
          <w:sz w:val="28"/>
          <w:szCs w:val="28"/>
          <w:lang w:eastAsia="ru-RU"/>
        </w:rPr>
        <w:t>14791,3</w:t>
      </w:r>
      <w:r w:rsidR="0033790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FAA7CD8" w14:textId="027FC35C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A68B2">
        <w:rPr>
          <w:rFonts w:ascii="Times New Roman" w:hAnsi="Times New Roman" w:cs="Times New Roman"/>
          <w:sz w:val="28"/>
          <w:szCs w:val="28"/>
        </w:rPr>
        <w:t>2416,1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844881" w14:textId="1C38C77E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2024 год –</w:t>
      </w:r>
      <w:r w:rsidR="00AD6BB9">
        <w:rPr>
          <w:rFonts w:ascii="Times New Roman" w:hAnsi="Times New Roman" w:cs="Times New Roman"/>
          <w:sz w:val="28"/>
          <w:szCs w:val="28"/>
        </w:rPr>
        <w:t>2933,2</w:t>
      </w:r>
      <w:r w:rsidRPr="00B14C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FDE5522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2025 год –2360,5 тыс. рублей;</w:t>
      </w:r>
    </w:p>
    <w:p w14:paraId="2F74ABC8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2026 год –2360,5 тыс. рублей;</w:t>
      </w:r>
    </w:p>
    <w:p w14:paraId="29EED480" w14:textId="77777777" w:rsidR="00352C7F" w:rsidRPr="00B14C8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2027 год –2360,5 тыс. рублей;</w:t>
      </w:r>
    </w:p>
    <w:p w14:paraId="4A5AF8DB" w14:textId="08945D07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B14C8F">
        <w:rPr>
          <w:rFonts w:ascii="Times New Roman" w:hAnsi="Times New Roman" w:cs="Times New Roman"/>
          <w:sz w:val="28"/>
          <w:szCs w:val="28"/>
        </w:rPr>
        <w:t>2028 год –2360,5 тыс. рублей.</w:t>
      </w:r>
    </w:p>
    <w:p w14:paraId="25935241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 2944,7 тыс. рублей, из них по годам:</w:t>
      </w:r>
    </w:p>
    <w:p w14:paraId="1FC74DAC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2023 год –2944,7 тыс. руб.,</w:t>
      </w:r>
    </w:p>
    <w:p w14:paraId="3BFB92F4" w14:textId="77777777" w:rsidR="00BA68B2" w:rsidRPr="00BA68B2" w:rsidRDefault="00BA68B2" w:rsidP="00BA68B2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2024 год – 0,0 тыс. руб.,</w:t>
      </w: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D4181D1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2025 год – 0,0 тыс. руб.</w:t>
      </w:r>
    </w:p>
    <w:p w14:paraId="151E0D57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2026 год –0,0 тыс. руб.,</w:t>
      </w:r>
    </w:p>
    <w:p w14:paraId="3CF270FD" w14:textId="77777777" w:rsidR="00BA68B2" w:rsidRPr="00BA68B2" w:rsidRDefault="00BA68B2" w:rsidP="00BA68B2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2027 год – 0,0 тыс. руб.,</w:t>
      </w: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BE55E18" w14:textId="77777777" w:rsidR="00BA68B2" w:rsidRPr="00BA68B2" w:rsidRDefault="00BA68B2" w:rsidP="00BA68B2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B2">
        <w:rPr>
          <w:rFonts w:ascii="Times New Roman" w:hAnsi="Times New Roman" w:cs="Times New Roman"/>
          <w:color w:val="000000" w:themeColor="text1"/>
          <w:sz w:val="28"/>
          <w:szCs w:val="28"/>
        </w:rPr>
        <w:t>2028 год – 0, 0тыс. руб.,</w:t>
      </w:r>
    </w:p>
    <w:p w14:paraId="20DD3FE2" w14:textId="77777777" w:rsidR="00402E2A" w:rsidRDefault="00402E2A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2E87D91" w14:textId="7F93147D" w:rsidR="00DE2346" w:rsidRPr="00402E2A" w:rsidRDefault="00DE2346" w:rsidP="00DE23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583379A3" w14:textId="77777777" w:rsidR="008D2997" w:rsidRPr="006A164F" w:rsidRDefault="000F607B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1.9.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4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 бюджета поселения</w:t>
      </w:r>
      <w:r w:rsidRPr="00402E2A">
        <w:rPr>
          <w:rFonts w:ascii="Times New Roman" w:hAnsi="Times New Roman" w:cs="Times New Roman"/>
          <w:sz w:val="28"/>
          <w:szCs w:val="28"/>
        </w:rPr>
        <w:t>» Муниципальной программы строку 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0C2613EC" w14:textId="2F14232E" w:rsidR="000F607B" w:rsidRPr="00402E2A" w:rsidRDefault="008D2997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F607B"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14:paraId="2BD6FBF5" w14:textId="77777777" w:rsidR="00300029" w:rsidRPr="00402E2A" w:rsidRDefault="00300029" w:rsidP="00300029">
      <w:pPr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286415" w:rsidRPr="00402E2A" w14:paraId="5920D9C9" w14:textId="77777777" w:rsidTr="00D115A2">
        <w:tc>
          <w:tcPr>
            <w:tcW w:w="3171" w:type="dxa"/>
            <w:shd w:val="clear" w:color="auto" w:fill="auto"/>
          </w:tcPr>
          <w:p w14:paraId="718CBAD2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3EE7FBCE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64B3EEDE" w14:textId="77777777" w:rsidR="00286415" w:rsidRPr="00402E2A" w:rsidRDefault="00286415" w:rsidP="00D1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2D76EF9C" w14:textId="5FC55F27" w:rsidR="00352C7F" w:rsidRPr="00DA12AC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ассигнований местного 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AD6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DA1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46D2EEDE" w14:textId="136E320D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B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5228F8B" w14:textId="79BB1D2E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D6BB9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9E9999E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51B71F3C" w14:textId="77777777" w:rsidR="00352C7F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79361CA8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рублей;</w:t>
            </w:r>
          </w:p>
          <w:p w14:paraId="2BF64D65" w14:textId="77777777" w:rsidR="00352C7F" w:rsidRPr="00305BAA" w:rsidRDefault="00352C7F" w:rsidP="00352C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D82FB5">
              <w:rPr>
                <w:rFonts w:ascii="Times New Roman" w:hAnsi="Times New Roman" w:cs="Times New Roman"/>
                <w:sz w:val="24"/>
                <w:szCs w:val="24"/>
              </w:rPr>
              <w:t>124,0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49CD1" w14:textId="00508E7D" w:rsidR="00155A9D" w:rsidRPr="00402E2A" w:rsidRDefault="00155A9D" w:rsidP="00C76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0D9C04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0092D4D1" w14:textId="65007D7D" w:rsidR="000F607B" w:rsidRPr="00402E2A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1.10.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4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BFB07E8" w14:textId="77777777" w:rsidR="00286415" w:rsidRPr="001E3027" w:rsidRDefault="00DE2346" w:rsidP="002864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286415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286415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286415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10C3A90" w14:textId="76EC57F6" w:rsidR="00352C7F" w:rsidRPr="00D82FB5" w:rsidRDefault="00286415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eastAsia="SimSun" w:hAnsi="Times New Roman" w:cs="Times New Roman"/>
          <w:kern w:val="1"/>
          <w:sz w:val="28"/>
          <w:szCs w:val="28"/>
        </w:rPr>
        <w:t xml:space="preserve">     </w:t>
      </w:r>
      <w:r w:rsidR="00352C7F" w:rsidRPr="00D82FB5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="00352C7F" w:rsidRPr="00D82FB5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составляет в 2023 – 2028 годах – </w:t>
      </w:r>
      <w:r w:rsidR="00AD6BB9">
        <w:rPr>
          <w:rFonts w:ascii="Times New Roman" w:hAnsi="Times New Roman" w:cs="Times New Roman"/>
          <w:sz w:val="28"/>
          <w:szCs w:val="28"/>
          <w:lang w:eastAsia="ru-RU"/>
        </w:rPr>
        <w:t>775</w:t>
      </w:r>
      <w:r w:rsidR="00BA68B2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="00352C7F" w:rsidRPr="00D82FB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14:paraId="5D2F934B" w14:textId="7F376C42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A68B2">
        <w:rPr>
          <w:rFonts w:ascii="Times New Roman" w:hAnsi="Times New Roman" w:cs="Times New Roman"/>
          <w:sz w:val="28"/>
          <w:szCs w:val="28"/>
        </w:rPr>
        <w:t>137</w:t>
      </w:r>
      <w:r w:rsidRPr="00D82FB5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053298D7" w14:textId="5075FE1A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2024 год –</w:t>
      </w:r>
      <w:r w:rsidR="00AD6BB9">
        <w:rPr>
          <w:rFonts w:ascii="Times New Roman" w:hAnsi="Times New Roman" w:cs="Times New Roman"/>
          <w:sz w:val="28"/>
          <w:szCs w:val="28"/>
        </w:rPr>
        <w:t>142,0</w:t>
      </w:r>
      <w:r w:rsidRPr="00D82F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1E1580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2025 год –124,0 тыс. рублей;</w:t>
      </w:r>
    </w:p>
    <w:p w14:paraId="7A2B751C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2026 год –124,0 тыс. рублей;</w:t>
      </w:r>
    </w:p>
    <w:p w14:paraId="7038BA6A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2027 год –124,0 тыс. рублей;</w:t>
      </w:r>
    </w:p>
    <w:p w14:paraId="4B547B01" w14:textId="77777777" w:rsidR="00352C7F" w:rsidRPr="00D82FB5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2FB5">
        <w:rPr>
          <w:rFonts w:ascii="Times New Roman" w:hAnsi="Times New Roman" w:cs="Times New Roman"/>
          <w:sz w:val="28"/>
          <w:szCs w:val="28"/>
        </w:rPr>
        <w:t>2028 год –124,0 тыс. рублей.</w:t>
      </w:r>
    </w:p>
    <w:p w14:paraId="20187595" w14:textId="1D11DB06" w:rsidR="00F92FCC" w:rsidRDefault="00F92FCC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EB5D7" w14:textId="09311530" w:rsidR="00DE2346" w:rsidRPr="00402E2A" w:rsidRDefault="00DE2346" w:rsidP="00F92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068AAF0D" w14:textId="77777777" w:rsidR="008D2997" w:rsidRPr="006A164F" w:rsidRDefault="000F607B" w:rsidP="008D2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1.11. В Паспорте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5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8D2997" w:rsidRPr="00402E2A">
        <w:rPr>
          <w:rFonts w:ascii="Times New Roman" w:hAnsi="Times New Roman" w:cs="Times New Roman"/>
          <w:sz w:val="28"/>
          <w:szCs w:val="28"/>
        </w:rPr>
        <w:t>«</w:t>
      </w:r>
      <w:r w:rsidR="008D2997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0692E262" w14:textId="6CFBE63E" w:rsidR="000F607B" w:rsidRPr="00402E2A" w:rsidRDefault="008D2997" w:rsidP="008D29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02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7B" w:rsidRPr="00402E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5F514D" w:rsidRPr="00402E2A" w14:paraId="0D3BBD8F" w14:textId="77777777" w:rsidTr="006E2BC3">
        <w:tc>
          <w:tcPr>
            <w:tcW w:w="3171" w:type="dxa"/>
            <w:shd w:val="clear" w:color="auto" w:fill="auto"/>
          </w:tcPr>
          <w:p w14:paraId="4C0384F2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3E100C5C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8B6F41A" w14:textId="77777777" w:rsidR="005F514D" w:rsidRPr="00402E2A" w:rsidRDefault="005F514D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34B4C03C" w14:textId="5D96F55F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ассигнований местного бюджета подпрограммы 2023 - 2028 годы </w:t>
            </w:r>
            <w:r w:rsidR="00AD6B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4740,6</w:t>
            </w:r>
            <w:r w:rsidR="00BA6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числе: </w:t>
            </w:r>
          </w:p>
          <w:p w14:paraId="153F7C24" w14:textId="5CBCFA8D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BA68B2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8A295A" w14:textId="719A4B62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BB9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26124FB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955,0 </w:t>
            </w: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3D48F5E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рублей;</w:t>
            </w:r>
          </w:p>
          <w:p w14:paraId="1C8CEF5A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рублей;</w:t>
            </w:r>
          </w:p>
          <w:p w14:paraId="65C7203E" w14:textId="77777777" w:rsidR="00352C7F" w:rsidRPr="00896CA8" w:rsidRDefault="00352C7F" w:rsidP="00352C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96CA8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Pr="004A25CF">
              <w:rPr>
                <w:rFonts w:ascii="Times New Roman" w:hAnsi="Times New Roman" w:cs="Times New Roman"/>
                <w:sz w:val="28"/>
                <w:szCs w:val="28"/>
              </w:rPr>
              <w:t>955,0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B15AE" w14:textId="4D14DED0" w:rsidR="00691C50" w:rsidRPr="00402E2A" w:rsidRDefault="00691C50" w:rsidP="00B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16C6EE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088ECCA3" w14:textId="267D0649" w:rsidR="000F607B" w:rsidRPr="00402E2A" w:rsidRDefault="000F607B" w:rsidP="000F6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1.12. Раздел 4 подпрограммы </w:t>
      </w:r>
      <w:r w:rsidR="008D2997">
        <w:rPr>
          <w:rFonts w:ascii="Times New Roman" w:hAnsi="Times New Roman" w:cs="Times New Roman"/>
          <w:sz w:val="28"/>
          <w:szCs w:val="28"/>
        </w:rPr>
        <w:t xml:space="preserve">5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94D344C" w14:textId="77777777" w:rsidR="00FE7CCE" w:rsidRPr="001E3027" w:rsidRDefault="00DE2346" w:rsidP="00FE7C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FE7CCE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FE7CCE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FE7CCE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1DC3275" w14:textId="77777777" w:rsidR="00FE7CCE" w:rsidRPr="001E3027" w:rsidRDefault="00FE7CCE" w:rsidP="00FE7C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5B3FA222" w14:textId="530CB4FE" w:rsidR="00352C7F" w:rsidRDefault="00352C7F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32587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Pr="00E32587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составляет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258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2587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AD6BB9">
        <w:rPr>
          <w:rFonts w:ascii="Times New Roman" w:hAnsi="Times New Roman" w:cs="Times New Roman"/>
          <w:sz w:val="28"/>
          <w:szCs w:val="28"/>
          <w:lang w:eastAsia="ru-RU"/>
        </w:rPr>
        <w:t>4740,6</w:t>
      </w:r>
      <w:r w:rsidR="00BA68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6CA8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годам</w:t>
      </w:r>
      <w:r w:rsidRPr="00896C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7F3AC3E5" w14:textId="77777777" w:rsidR="00BA68B2" w:rsidRPr="00896CA8" w:rsidRDefault="00BA68B2" w:rsidP="00352C7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BC885" w14:textId="49220B28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2023 год –</w:t>
      </w:r>
      <w:r w:rsidR="00BA68B2">
        <w:rPr>
          <w:rFonts w:ascii="Times New Roman" w:hAnsi="Times New Roman" w:cs="Times New Roman"/>
          <w:sz w:val="28"/>
          <w:szCs w:val="28"/>
        </w:rPr>
        <w:t>686,6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7886BD0" w14:textId="03A2025A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B9">
        <w:rPr>
          <w:rFonts w:ascii="Times New Roman" w:hAnsi="Times New Roman" w:cs="Times New Roman"/>
          <w:sz w:val="28"/>
          <w:szCs w:val="28"/>
        </w:rPr>
        <w:t>234,0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79CC7B4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955,0 </w:t>
      </w:r>
      <w:r w:rsidRPr="00896CA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4A626A0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2026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рублей;</w:t>
      </w:r>
    </w:p>
    <w:p w14:paraId="7524809E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2027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рублей;</w:t>
      </w:r>
    </w:p>
    <w:p w14:paraId="14672BF5" w14:textId="77777777" w:rsidR="00352C7F" w:rsidRPr="00896CA8" w:rsidRDefault="00352C7F" w:rsidP="00352C7F">
      <w:pPr>
        <w:pStyle w:val="a8"/>
        <w:rPr>
          <w:rFonts w:ascii="Times New Roman" w:hAnsi="Times New Roman" w:cs="Times New Roman"/>
          <w:sz w:val="28"/>
          <w:szCs w:val="28"/>
        </w:rPr>
      </w:pPr>
      <w:r w:rsidRPr="00896CA8">
        <w:rPr>
          <w:rFonts w:ascii="Times New Roman" w:hAnsi="Times New Roman" w:cs="Times New Roman"/>
          <w:sz w:val="28"/>
          <w:szCs w:val="28"/>
        </w:rPr>
        <w:t>2028 год –</w:t>
      </w:r>
      <w:r w:rsidRPr="004A25CF">
        <w:rPr>
          <w:rFonts w:ascii="Times New Roman" w:hAnsi="Times New Roman" w:cs="Times New Roman"/>
          <w:sz w:val="28"/>
          <w:szCs w:val="28"/>
        </w:rPr>
        <w:t>955,0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E0189" w14:textId="77777777" w:rsidR="00352C7F" w:rsidRPr="00E32587" w:rsidRDefault="00352C7F" w:rsidP="00352C7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78E41BF" w14:textId="18F234A6" w:rsidR="00AB68A1" w:rsidRPr="00402E2A" w:rsidRDefault="00AB68A1" w:rsidP="00D947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77D1866" w14:textId="0FA3B211" w:rsidR="00FD1395" w:rsidRPr="00402E2A" w:rsidRDefault="00FD1395" w:rsidP="00080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1.13. В Паспорте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6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0807D9" w:rsidRPr="00402E2A">
        <w:rPr>
          <w:rFonts w:ascii="Times New Roman" w:hAnsi="Times New Roman" w:cs="Times New Roman"/>
          <w:sz w:val="28"/>
          <w:szCs w:val="28"/>
        </w:rPr>
        <w:t>«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  <w:r w:rsidR="0008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807D9" w:rsidRPr="00402E2A">
        <w:rPr>
          <w:rFonts w:ascii="Times New Roman" w:hAnsi="Times New Roman" w:cs="Times New Roman"/>
          <w:sz w:val="28"/>
          <w:szCs w:val="28"/>
        </w:rPr>
        <w:t>»</w:t>
      </w:r>
      <w:r w:rsidRPr="00402E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807D9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6B3D0C" w:rsidRPr="00402E2A" w14:paraId="5B7B4068" w14:textId="77777777" w:rsidTr="009336E6">
        <w:tc>
          <w:tcPr>
            <w:tcW w:w="3171" w:type="dxa"/>
            <w:shd w:val="clear" w:color="auto" w:fill="auto"/>
          </w:tcPr>
          <w:p w14:paraId="551DDCFE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75B3D13D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0E6F109E" w14:textId="77777777" w:rsidR="006B3D0C" w:rsidRPr="00402E2A" w:rsidRDefault="006B3D0C" w:rsidP="0093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18B651E8" w14:textId="7900F7F2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14:paraId="2570E881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Воронежской области – 1044 тыс. рублей, из них по годам:</w:t>
            </w:r>
          </w:p>
          <w:p w14:paraId="779471AE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–174,0 тыс. руб.,</w:t>
            </w:r>
          </w:p>
          <w:p w14:paraId="14DA11BB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174,0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CE6ED9B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174,0 тыс. руб.</w:t>
            </w:r>
          </w:p>
          <w:p w14:paraId="12360F67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–174,0 тыс. руб.,</w:t>
            </w:r>
          </w:p>
          <w:p w14:paraId="3EF9AFD2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174,0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BDAD71F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174, 0тыс. руб.,</w:t>
            </w:r>
          </w:p>
          <w:p w14:paraId="657B6CD8" w14:textId="22465B91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Ковалёвского сельского поселения – 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1091,9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14:paraId="4B0B773B" w14:textId="3D37240C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 w:rsidR="002F6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181,9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14:paraId="11E9E755" w14:textId="498A637B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–1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тыс. руб.,</w:t>
            </w:r>
          </w:p>
          <w:p w14:paraId="555C53A3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–190,0 тыс. руб.,</w:t>
            </w:r>
          </w:p>
          <w:p w14:paraId="5201710D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–190,0 тыс. руб.,</w:t>
            </w:r>
          </w:p>
          <w:p w14:paraId="1C5ADB96" w14:textId="77777777" w:rsidR="00352C7F" w:rsidRPr="00DD2950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190,0 тыс. руб.,</w:t>
            </w: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4A6D77E" w14:textId="77777777" w:rsidR="00352C7F" w:rsidRPr="00DD2950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9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190,0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14:paraId="4A9544BF" w14:textId="1CF25BBE" w:rsidR="00C763EB" w:rsidRPr="00402E2A" w:rsidRDefault="00C763EB" w:rsidP="0097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5F6B5E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t>».</w:t>
      </w:r>
    </w:p>
    <w:p w14:paraId="409EC56C" w14:textId="13924518" w:rsidR="00FD1395" w:rsidRPr="00402E2A" w:rsidRDefault="00FD1395" w:rsidP="00FD1395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lastRenderedPageBreak/>
        <w:t xml:space="preserve">1.14. Раздел 4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6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608A1A5" w14:textId="77777777" w:rsidR="006B3D0C" w:rsidRPr="001E3027" w:rsidRDefault="00AB68A1" w:rsidP="006B3D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«Раздел </w:t>
      </w:r>
      <w:r w:rsidR="006B3D0C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6B3D0C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6B3D0C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342DEF83" w14:textId="77777777" w:rsidR="006B3D0C" w:rsidRPr="001E3027" w:rsidRDefault="006B3D0C" w:rsidP="006B3D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068ABCAE" w14:textId="359DE901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AD6BB9">
        <w:rPr>
          <w:rFonts w:ascii="Times New Roman" w:hAnsi="Times New Roman" w:cs="Times New Roman"/>
          <w:color w:val="000000" w:themeColor="text1"/>
          <w:sz w:val="28"/>
          <w:szCs w:val="28"/>
        </w:rPr>
        <w:t>2135,9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14:paraId="13751982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 1044 тыс. рублей, из них по годам:</w:t>
      </w:r>
    </w:p>
    <w:p w14:paraId="0E604FD8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–174,0 тыс. руб.,</w:t>
      </w:r>
    </w:p>
    <w:p w14:paraId="1FE3CD1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2024 год – 174,0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1409B7E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174,0 тыс. руб.</w:t>
      </w:r>
    </w:p>
    <w:p w14:paraId="2699EEF7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–174,0 тыс. руб.,</w:t>
      </w:r>
    </w:p>
    <w:p w14:paraId="7A714A6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174,0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74134FD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174, 0тыс. руб.,</w:t>
      </w:r>
    </w:p>
    <w:p w14:paraId="4B9ABA08" w14:textId="5DC0C9B5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Ковалёвского сельского поселения – </w:t>
      </w:r>
      <w:r w:rsidR="00AD6BB9">
        <w:rPr>
          <w:rFonts w:ascii="Times New Roman" w:hAnsi="Times New Roman" w:cs="Times New Roman"/>
          <w:color w:val="000000" w:themeColor="text1"/>
          <w:sz w:val="28"/>
          <w:szCs w:val="28"/>
        </w:rPr>
        <w:t>1091,9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09DFA2DF" w14:textId="0F59D9BD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</w:t>
      </w:r>
      <w:r w:rsidR="002F60C5">
        <w:rPr>
          <w:rFonts w:ascii="Times New Roman" w:hAnsi="Times New Roman" w:cs="Times New Roman"/>
          <w:color w:val="000000" w:themeColor="text1"/>
          <w:sz w:val="28"/>
          <w:szCs w:val="28"/>
        </w:rPr>
        <w:t>181,9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14:paraId="6377EFF2" w14:textId="27DECEDB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2024 год –1</w:t>
      </w:r>
      <w:r w:rsidR="00AD6B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руб.,</w:t>
      </w:r>
    </w:p>
    <w:p w14:paraId="0B3CF3D4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–190,0 тыс. руб.,</w:t>
      </w:r>
    </w:p>
    <w:p w14:paraId="3C62C87C" w14:textId="77777777" w:rsidR="00352C7F" w:rsidRPr="00DD2950" w:rsidRDefault="00352C7F" w:rsidP="00352C7F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–190,0 тыс. руб.,</w:t>
      </w:r>
    </w:p>
    <w:p w14:paraId="34B206ED" w14:textId="77777777" w:rsidR="00352C7F" w:rsidRPr="00DD2950" w:rsidRDefault="00352C7F" w:rsidP="00352C7F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190,0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CC08FAF" w14:textId="77777777" w:rsidR="00352C7F" w:rsidRPr="00DD2950" w:rsidRDefault="00352C7F" w:rsidP="00352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190,0 тыс. руб.,</w:t>
      </w:r>
    </w:p>
    <w:p w14:paraId="472BB188" w14:textId="2108FB5A" w:rsidR="00AB68A1" w:rsidRPr="00402E2A" w:rsidRDefault="00AB68A1" w:rsidP="00AB6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526C07E6" w14:textId="77777777" w:rsidR="000807D9" w:rsidRPr="006A164F" w:rsidRDefault="001E3CA0" w:rsidP="00080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1.15. В Паспорте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7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402E2A">
        <w:rPr>
          <w:rFonts w:ascii="Times New Roman" w:hAnsi="Times New Roman" w:cs="Times New Roman"/>
          <w:sz w:val="28"/>
          <w:szCs w:val="28"/>
        </w:rPr>
        <w:t xml:space="preserve">» Муниципальной программы строку </w:t>
      </w:r>
      <w:r w:rsidR="000807D9" w:rsidRPr="00402E2A">
        <w:rPr>
          <w:rFonts w:ascii="Times New Roman" w:hAnsi="Times New Roman" w:cs="Times New Roman"/>
          <w:sz w:val="28"/>
          <w:szCs w:val="28"/>
        </w:rPr>
        <w:t>«</w:t>
      </w:r>
      <w:r w:rsidR="000807D9"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</w:t>
      </w:r>
    </w:p>
    <w:p w14:paraId="72468864" w14:textId="7CBF1D78" w:rsidR="001E3CA0" w:rsidRPr="00402E2A" w:rsidRDefault="000807D9" w:rsidP="000807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A1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402E2A">
        <w:rPr>
          <w:rFonts w:ascii="Times New Roman" w:hAnsi="Times New Roman" w:cs="Times New Roman"/>
          <w:sz w:val="28"/>
          <w:szCs w:val="28"/>
        </w:rPr>
        <w:t>»</w:t>
      </w:r>
      <w:r w:rsidR="001E3CA0" w:rsidRPr="00402E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966"/>
      </w:tblGrid>
      <w:tr w:rsidR="00620D79" w:rsidRPr="00402E2A" w14:paraId="6564CDA8" w14:textId="77777777" w:rsidTr="006E2BC3">
        <w:tc>
          <w:tcPr>
            <w:tcW w:w="3171" w:type="dxa"/>
            <w:shd w:val="clear" w:color="auto" w:fill="auto"/>
          </w:tcPr>
          <w:p w14:paraId="16EB6A4E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14:paraId="6059DD1E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14:paraId="7284BD3C" w14:textId="77777777" w:rsidR="00620D79" w:rsidRPr="00402E2A" w:rsidRDefault="00620D79" w:rsidP="006E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shd w:val="clear" w:color="auto" w:fill="auto"/>
          </w:tcPr>
          <w:p w14:paraId="53857E55" w14:textId="3BFC7021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740,3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14:paraId="434C5513" w14:textId="4963BE60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Федерального бюджета – 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740,3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14:paraId="62689DB4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–113,3 тыс. руб.,</w:t>
            </w:r>
          </w:p>
          <w:p w14:paraId="6277007E" w14:textId="443C48F4" w:rsidR="00352C7F" w:rsidRPr="005E560F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AD6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136,2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A5AD684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122,7 тыс. руб.</w:t>
            </w:r>
          </w:p>
          <w:p w14:paraId="59E43947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–122,7 тыс. руб.,</w:t>
            </w:r>
          </w:p>
          <w:p w14:paraId="237642E5" w14:textId="77777777" w:rsidR="00352C7F" w:rsidRPr="005E560F" w:rsidRDefault="00352C7F" w:rsidP="00352C7F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122,7 тыс. руб.,</w:t>
            </w: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AF10677" w14:textId="77777777" w:rsidR="00352C7F" w:rsidRPr="005E560F" w:rsidRDefault="00352C7F" w:rsidP="00352C7F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122,7 тыс. руб.</w:t>
            </w:r>
          </w:p>
          <w:p w14:paraId="61E33B3F" w14:textId="1459C920" w:rsidR="00C763EB" w:rsidRPr="00402E2A" w:rsidRDefault="00C763EB" w:rsidP="0097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0903BB" w14:textId="77777777" w:rsidR="005A5C23" w:rsidRPr="005A5C23" w:rsidRDefault="005A5C23" w:rsidP="005A5C23">
      <w:pPr>
        <w:ind w:firstLine="708"/>
        <w:jc w:val="center"/>
        <w:rPr>
          <w:sz w:val="28"/>
          <w:szCs w:val="28"/>
        </w:rPr>
      </w:pPr>
      <w:r w:rsidRPr="005A5C23">
        <w:rPr>
          <w:sz w:val="28"/>
          <w:szCs w:val="28"/>
        </w:rPr>
        <w:lastRenderedPageBreak/>
        <w:t>».</w:t>
      </w:r>
    </w:p>
    <w:p w14:paraId="17F8B8D5" w14:textId="0B37C003" w:rsidR="001E3CA0" w:rsidRPr="00402E2A" w:rsidRDefault="001E3CA0" w:rsidP="001E3C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1.1</w:t>
      </w:r>
      <w:r w:rsidR="005A5C23">
        <w:rPr>
          <w:rFonts w:ascii="Times New Roman" w:hAnsi="Times New Roman" w:cs="Times New Roman"/>
          <w:sz w:val="28"/>
          <w:szCs w:val="28"/>
        </w:rPr>
        <w:t>6</w:t>
      </w:r>
      <w:r w:rsidRPr="00402E2A">
        <w:rPr>
          <w:rFonts w:ascii="Times New Roman" w:hAnsi="Times New Roman" w:cs="Times New Roman"/>
          <w:sz w:val="28"/>
          <w:szCs w:val="28"/>
        </w:rPr>
        <w:t xml:space="preserve">. Раздел 4 подпрограммы </w:t>
      </w:r>
      <w:r w:rsidR="000807D9">
        <w:rPr>
          <w:rFonts w:ascii="Times New Roman" w:hAnsi="Times New Roman" w:cs="Times New Roman"/>
          <w:sz w:val="28"/>
          <w:szCs w:val="28"/>
        </w:rPr>
        <w:t xml:space="preserve">7 </w:t>
      </w:r>
      <w:r w:rsidRPr="00402E2A">
        <w:rPr>
          <w:rFonts w:ascii="Times New Roman" w:hAnsi="Times New Roman" w:cs="Times New Roman"/>
          <w:sz w:val="28"/>
          <w:szCs w:val="28"/>
        </w:rPr>
        <w:t>«</w:t>
      </w:r>
      <w:r w:rsidRPr="00402E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муниципальных образований Воронежской области для исполнения переданных полномочий</w:t>
      </w:r>
      <w:r w:rsidRPr="00402E2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BD7822B" w14:textId="77777777" w:rsidR="00620D79" w:rsidRPr="001E3027" w:rsidRDefault="00DE2346" w:rsidP="00620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kern w:val="1"/>
          <w:sz w:val="28"/>
          <w:szCs w:val="28"/>
        </w:rPr>
      </w:pPr>
      <w:r>
        <w:rPr>
          <w:rFonts w:ascii="Times New Roman" w:eastAsia="SimSun" w:hAnsi="Times New Roman" w:cs="Calibri"/>
          <w:b/>
          <w:kern w:val="1"/>
          <w:sz w:val="28"/>
          <w:szCs w:val="28"/>
        </w:rPr>
        <w:t>«</w:t>
      </w:r>
      <w:r w:rsidR="00AB68A1">
        <w:rPr>
          <w:rFonts w:ascii="Times New Roman" w:eastAsia="SimSun" w:hAnsi="Times New Roman" w:cs="Calibri"/>
          <w:b/>
          <w:kern w:val="1"/>
          <w:sz w:val="28"/>
          <w:szCs w:val="28"/>
        </w:rPr>
        <w:t xml:space="preserve">Раздел </w:t>
      </w:r>
      <w:r w:rsidR="00620D7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4. Информация по ресурс</w:t>
      </w:r>
      <w:r w:rsidR="00620D79">
        <w:rPr>
          <w:rFonts w:ascii="Times New Roman" w:eastAsia="SimSun" w:hAnsi="Times New Roman" w:cs="Calibri"/>
          <w:b/>
          <w:kern w:val="1"/>
          <w:sz w:val="28"/>
          <w:szCs w:val="28"/>
        </w:rPr>
        <w:t>ному обеспечению  под</w:t>
      </w:r>
      <w:r w:rsidR="00620D79" w:rsidRPr="001E3027">
        <w:rPr>
          <w:rFonts w:ascii="Times New Roman" w:eastAsia="SimSun" w:hAnsi="Times New Roman" w:cs="Calibri"/>
          <w:b/>
          <w:kern w:val="1"/>
          <w:sz w:val="28"/>
          <w:szCs w:val="28"/>
        </w:rPr>
        <w:t>программы</w:t>
      </w:r>
    </w:p>
    <w:p w14:paraId="55A98DB4" w14:textId="77777777" w:rsidR="00620D79" w:rsidRPr="001E3027" w:rsidRDefault="00620D79" w:rsidP="00620D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</w:rPr>
      </w:pPr>
    </w:p>
    <w:p w14:paraId="418726A2" w14:textId="02C965BB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750851">
        <w:rPr>
          <w:rFonts w:ascii="Times New Roman" w:hAnsi="Times New Roman" w:cs="Times New Roman"/>
          <w:color w:val="000000" w:themeColor="text1"/>
          <w:sz w:val="28"/>
          <w:szCs w:val="28"/>
        </w:rPr>
        <w:t>740,3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14:paraId="78E1FC8D" w14:textId="505B0B9D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– </w:t>
      </w:r>
      <w:r w:rsidR="00750851">
        <w:rPr>
          <w:rFonts w:ascii="Times New Roman" w:hAnsi="Times New Roman" w:cs="Times New Roman"/>
          <w:color w:val="000000" w:themeColor="text1"/>
          <w:sz w:val="28"/>
          <w:szCs w:val="28"/>
        </w:rPr>
        <w:t>740,3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14:paraId="10A2960D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2023 год –113,3 тыс. руб.,</w:t>
      </w:r>
    </w:p>
    <w:p w14:paraId="486328B2" w14:textId="6E5CD1D2" w:rsidR="002F60C5" w:rsidRPr="00DD2950" w:rsidRDefault="002F60C5" w:rsidP="002F60C5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BE6ED6">
        <w:rPr>
          <w:rFonts w:ascii="Times New Roman" w:hAnsi="Times New Roman" w:cs="Times New Roman"/>
          <w:color w:val="000000" w:themeColor="text1"/>
          <w:sz w:val="28"/>
          <w:szCs w:val="28"/>
        </w:rPr>
        <w:t>136,2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F1D0271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2025 год – 122,7 тыс. руб.</w:t>
      </w:r>
    </w:p>
    <w:p w14:paraId="36F3715C" w14:textId="77777777" w:rsidR="002F60C5" w:rsidRPr="00DD2950" w:rsidRDefault="002F60C5" w:rsidP="002F60C5">
      <w:pPr>
        <w:pStyle w:val="ConsPlusCell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2026 год –122,7 тыс. руб.,</w:t>
      </w:r>
    </w:p>
    <w:p w14:paraId="345094C3" w14:textId="77777777" w:rsidR="002F60C5" w:rsidRPr="00DD2950" w:rsidRDefault="002F60C5" w:rsidP="002F60C5">
      <w:pPr>
        <w:pStyle w:val="ConsPlusCell"/>
        <w:tabs>
          <w:tab w:val="left" w:pos="3060"/>
        </w:tabs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2027 год – 122,7 тыс. руб.,</w:t>
      </w: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267DB7A" w14:textId="77777777" w:rsidR="002F60C5" w:rsidRPr="00DD2950" w:rsidRDefault="002F60C5" w:rsidP="002F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D2950">
        <w:rPr>
          <w:rFonts w:ascii="Times New Roman" w:hAnsi="Times New Roman" w:cs="Times New Roman"/>
          <w:color w:val="000000" w:themeColor="text1"/>
          <w:sz w:val="28"/>
          <w:szCs w:val="28"/>
        </w:rPr>
        <w:t>2028 год – 122,7 тыс. руб.</w:t>
      </w:r>
    </w:p>
    <w:p w14:paraId="7B9585A6" w14:textId="7121AC16" w:rsidR="00010A12" w:rsidRDefault="00010A12" w:rsidP="00387C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</w:t>
      </w:r>
      <w:r w:rsidR="00DE2346" w:rsidRPr="00402E2A">
        <w:rPr>
          <w:rFonts w:ascii="Times New Roman" w:hAnsi="Times New Roman" w:cs="Times New Roman"/>
          <w:kern w:val="2"/>
          <w:sz w:val="28"/>
          <w:szCs w:val="28"/>
        </w:rPr>
        <w:t>таблице №</w:t>
      </w:r>
      <w:r w:rsidR="00B46A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402E2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программе».</w:t>
      </w:r>
    </w:p>
    <w:p w14:paraId="33D3C38D" w14:textId="735BFB60" w:rsidR="002E3806" w:rsidRDefault="002E3806" w:rsidP="002E38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B1">
        <w:rPr>
          <w:rFonts w:ascii="Times New Roman" w:hAnsi="Times New Roman" w:cs="Times New Roman"/>
          <w:kern w:val="2"/>
          <w:sz w:val="28"/>
          <w:szCs w:val="28"/>
        </w:rPr>
        <w:t xml:space="preserve">1.17. Дополнить муниципальную программу </w:t>
      </w:r>
      <w:r w:rsidRPr="00887BB1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 на 2023 – 2028 годы»» подпрограммой</w:t>
      </w:r>
      <w:r w:rsidR="003A34C6" w:rsidRPr="00887BB1">
        <w:rPr>
          <w:rFonts w:ascii="Times New Roman" w:hAnsi="Times New Roman" w:cs="Times New Roman"/>
          <w:sz w:val="28"/>
          <w:szCs w:val="28"/>
        </w:rPr>
        <w:t xml:space="preserve"> 8</w:t>
      </w:r>
      <w:r w:rsidRPr="00887BB1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</w:t>
      </w:r>
      <w:r w:rsidR="00BC688E" w:rsidRPr="00887BB1">
        <w:rPr>
          <w:rFonts w:ascii="Times New Roman" w:hAnsi="Times New Roman" w:cs="Times New Roman"/>
          <w:sz w:val="28"/>
          <w:szCs w:val="28"/>
        </w:rPr>
        <w:t>:</w:t>
      </w:r>
      <w:bookmarkStart w:id="2" w:name="_GoBack"/>
      <w:bookmarkEnd w:id="2"/>
    </w:p>
    <w:p w14:paraId="108797C7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CD663EB" w14:textId="424D0EA5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поддержка граждан»</w:t>
      </w:r>
    </w:p>
    <w:p w14:paraId="07C3F1CF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057F6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213"/>
      </w:tblGrid>
      <w:tr w:rsidR="003A34C6" w:rsidRPr="00A3271C" w14:paraId="42952E4B" w14:textId="77777777" w:rsidTr="00B75436">
        <w:tc>
          <w:tcPr>
            <w:tcW w:w="2933" w:type="dxa"/>
            <w:shd w:val="clear" w:color="auto" w:fill="auto"/>
          </w:tcPr>
          <w:p w14:paraId="0ADB2FF8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15CBE808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14:paraId="4A914873" w14:textId="58001D76" w:rsidR="003A34C6" w:rsidRPr="002A6C65" w:rsidRDefault="003A34C6" w:rsidP="00BE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A34C6" w:rsidRPr="00A3271C" w14:paraId="4122033E" w14:textId="77777777" w:rsidTr="00B75436">
        <w:tc>
          <w:tcPr>
            <w:tcW w:w="2933" w:type="dxa"/>
            <w:shd w:val="clear" w:color="auto" w:fill="auto"/>
          </w:tcPr>
          <w:p w14:paraId="701DD28D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213" w:type="dxa"/>
            <w:shd w:val="clear" w:color="auto" w:fill="auto"/>
          </w:tcPr>
          <w:p w14:paraId="43236D39" w14:textId="3FC434CE" w:rsidR="003A34C6" w:rsidRPr="002A6C65" w:rsidRDefault="003A34C6" w:rsidP="00BE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Ковалёвского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A34C6" w:rsidRPr="00A3271C" w14:paraId="0957920B" w14:textId="77777777" w:rsidTr="00B75436">
        <w:trPr>
          <w:trHeight w:val="995"/>
        </w:trPr>
        <w:tc>
          <w:tcPr>
            <w:tcW w:w="2933" w:type="dxa"/>
            <w:shd w:val="clear" w:color="auto" w:fill="auto"/>
          </w:tcPr>
          <w:p w14:paraId="50E32BB4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  <w:p w14:paraId="36106B7D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14:paraId="2EF85EBF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A34C6" w:rsidRPr="00A3271C" w14:paraId="679C720D" w14:textId="77777777" w:rsidTr="00B75436">
        <w:tc>
          <w:tcPr>
            <w:tcW w:w="2933" w:type="dxa"/>
            <w:shd w:val="clear" w:color="auto" w:fill="auto"/>
          </w:tcPr>
          <w:p w14:paraId="7F8A5C80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  <w:p w14:paraId="7A0B96A7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14:paraId="299F841F" w14:textId="7B6F90DB" w:rsidR="003A34C6" w:rsidRPr="002A6C65" w:rsidRDefault="003A34C6" w:rsidP="00BE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права лиц, замещавших должности муниципальной службы в администрации Ковалёвского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на </w:t>
            </w: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пенсии за выслугу лет в соответствии с действующим законодательством.</w:t>
            </w:r>
          </w:p>
        </w:tc>
      </w:tr>
      <w:tr w:rsidR="003A34C6" w:rsidRPr="00A3271C" w14:paraId="2CD4D5A1" w14:textId="77777777" w:rsidTr="00B75436">
        <w:tc>
          <w:tcPr>
            <w:tcW w:w="2933" w:type="dxa"/>
            <w:shd w:val="clear" w:color="auto" w:fill="auto"/>
          </w:tcPr>
          <w:p w14:paraId="77D03FED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  <w:p w14:paraId="0B3153D2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14:paraId="7E696857" w14:textId="77777777" w:rsidR="003A34C6" w:rsidRPr="00CA0772" w:rsidRDefault="003A34C6" w:rsidP="00B7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CA077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реализации полномочий органов местного самоуправления в области пенсионного обеспечения за счет средств бюджета.</w:t>
            </w:r>
          </w:p>
        </w:tc>
      </w:tr>
      <w:tr w:rsidR="003A34C6" w:rsidRPr="00A3271C" w14:paraId="3C8729A9" w14:textId="77777777" w:rsidTr="00B75436">
        <w:tc>
          <w:tcPr>
            <w:tcW w:w="2933" w:type="dxa"/>
            <w:shd w:val="clear" w:color="auto" w:fill="auto"/>
          </w:tcPr>
          <w:p w14:paraId="7C145D6C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14:paraId="3450F391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14:paraId="209CDAEB" w14:textId="77777777" w:rsidR="003A34C6" w:rsidRPr="002A6C65" w:rsidRDefault="003A34C6" w:rsidP="00B7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своевременно выплаченных пенсий за выслугу лет от общего количества назначенных пенсий за выслугу лет.</w:t>
            </w:r>
          </w:p>
        </w:tc>
      </w:tr>
      <w:tr w:rsidR="003A34C6" w:rsidRPr="00A3271C" w14:paraId="306DB6E7" w14:textId="77777777" w:rsidTr="00B75436">
        <w:tc>
          <w:tcPr>
            <w:tcW w:w="2933" w:type="dxa"/>
            <w:shd w:val="clear" w:color="auto" w:fill="auto"/>
          </w:tcPr>
          <w:p w14:paraId="28560C64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14:paraId="0826238F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14:paraId="3A2EE683" w14:textId="22B5C235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будет реализована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2023 - 2028</w:t>
            </w:r>
            <w:r w:rsidRPr="002A6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</w:t>
            </w:r>
          </w:p>
          <w:p w14:paraId="344E06F5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4C6" w:rsidRPr="00A3271C" w14:paraId="2F62AABD" w14:textId="77777777" w:rsidTr="00B75436">
        <w:tc>
          <w:tcPr>
            <w:tcW w:w="2933" w:type="dxa"/>
            <w:shd w:val="clear" w:color="auto" w:fill="auto"/>
          </w:tcPr>
          <w:p w14:paraId="7C0E83D9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14:paraId="53E5040E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14:paraId="13D98067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shd w:val="clear" w:color="auto" w:fill="auto"/>
          </w:tcPr>
          <w:p w14:paraId="1A1FB7CD" w14:textId="0C01D9B4" w:rsidR="003A34C6" w:rsidRPr="006A4777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7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ассигнований местного бюджета подпрограммы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A47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A47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="00B76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2233,3</w:t>
            </w:r>
            <w:r w:rsidRPr="006A47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14:paraId="4DDAF8C8" w14:textId="734254CC" w:rsidR="003A34C6" w:rsidRPr="00305BAA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6486EB2B" w14:textId="124A238A" w:rsidR="003A34C6" w:rsidRPr="00305BAA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6F8BAA5" w14:textId="3D9B931A" w:rsidR="003A34C6" w:rsidRPr="00305BAA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B7618B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1D269B" w14:textId="725B17AE" w:rsidR="003A34C6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618B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ED9E9" w14:textId="3154F8DD" w:rsidR="003A34C6" w:rsidRDefault="003A34C6" w:rsidP="00B75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7618B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A6BB4" w14:textId="372736BA" w:rsidR="003A34C6" w:rsidRPr="006A4777" w:rsidRDefault="003A34C6" w:rsidP="00B761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18B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  <w:r w:rsidRPr="00305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6A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4C6" w:rsidRPr="00A3271C" w14:paraId="5BAC4CE9" w14:textId="77777777" w:rsidTr="00B75436">
        <w:tc>
          <w:tcPr>
            <w:tcW w:w="2933" w:type="dxa"/>
            <w:shd w:val="clear" w:color="auto" w:fill="auto"/>
          </w:tcPr>
          <w:p w14:paraId="773CE009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756BAF21" w14:textId="77777777" w:rsidR="003A34C6" w:rsidRPr="002A6C65" w:rsidRDefault="003A34C6" w:rsidP="00B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213" w:type="dxa"/>
            <w:shd w:val="clear" w:color="auto" w:fill="auto"/>
          </w:tcPr>
          <w:p w14:paraId="3F2A7A8D" w14:textId="25F83617" w:rsidR="003A34C6" w:rsidRPr="003F1244" w:rsidRDefault="003A34C6" w:rsidP="00BE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выплаты пенсии за выслугу лет </w:t>
            </w:r>
            <w:r w:rsidRPr="003F124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лицам, претендующим на пенсионное обеспечение за счет средств бюджета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Ковалёвского</w:t>
            </w:r>
            <w:r w:rsidRPr="003F124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C0F70BD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50AA7" w14:textId="77777777" w:rsidR="003A34C6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69C94" w14:textId="77777777" w:rsidR="003A34C6" w:rsidRPr="00012666" w:rsidRDefault="003A34C6" w:rsidP="003A34C6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Характеристика сферы реализации подпрограммы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«</w:t>
      </w:r>
      <w:r w:rsidRPr="00012666">
        <w:rPr>
          <w:rFonts w:ascii="Times New Roman" w:eastAsia="SimSun" w:hAnsi="Times New Roman" w:cs="Times New Roman"/>
          <w:b/>
          <w:kern w:val="1"/>
          <w:sz w:val="28"/>
          <w:szCs w:val="28"/>
        </w:rPr>
        <w:t>Социальная поддержка граждан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»</w:t>
      </w:r>
    </w:p>
    <w:p w14:paraId="67C1D9F7" w14:textId="77777777" w:rsidR="003A34C6" w:rsidRPr="00012666" w:rsidRDefault="003A34C6" w:rsidP="003A34C6">
      <w:pPr>
        <w:pStyle w:val="a4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14:paraId="12D3D0D8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Муниципальному служащему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гарантировано право на пенсионное обеспечение за выслугу лет и в связи с инвалидностью, а также на пенсионное обеспечение членов его семьи в случае его смерти, наступившей в связи с исполнением им должностных обязанностей.</w:t>
      </w:r>
    </w:p>
    <w:p w14:paraId="62FFA876" w14:textId="77777777" w:rsidR="003A34C6" w:rsidRPr="00DC3125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статьи 24 Закона N 25-ФЗ «О муниципальной службе в Российской Федерации»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законами и законами субъектов Российской Федерации</w:t>
      </w: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EEA757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государственной пенсии муниципального служащего определяется в соответствии с установленным законом Воронежской области от 28.12.2007 № 175-ОЗ «О муниципальной службе в Воронежской области» соотношением должностей муниципальной службы и должностей государственной гражданской службы Воронежской области. Максимальный размер государственной пенсии </w:t>
      </w: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служащего не может превышать максимального размера государственной пенсии государственного гражданского служащего Воронежской области по соответствующей должности государственной гражданской службы Воронежской области.</w:t>
      </w:r>
    </w:p>
    <w:p w14:paraId="52965A5E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 4 статьи  7 Федерального закона от 15.12.2001 N 166-ФЗ «О государственном пенсионном обеспечении в Российской Федерации» условия предоставления муниципальным служащим права на пенсию за счет средств местных бюджетов определяются законами и иными нормативн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ыми правовыми актами субъектов Российской Федерации</w:t>
      </w: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актами органов местного самоуправления.</w:t>
      </w:r>
    </w:p>
    <w:p w14:paraId="6D15B6F7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Пенсия за выслугу лет устанавливается к трудовой пенсии по старости (инвалидности), назначенной в соответствии с Федеральным законом от 17.12.2001 N 173-ФЗ «О трудовых пенсиях в Российской Федерации», и выплачивается одновременно с ней.</w:t>
      </w:r>
    </w:p>
    <w:p w14:paraId="7519145E" w14:textId="77777777" w:rsidR="003A34C6" w:rsidRPr="00DC3125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статьи 25 Закона N 25-ФЗ «О муниципальной службе в Российской Федерации» стаж муниципальной службы состоит из периодов работы:</w:t>
      </w:r>
    </w:p>
    <w:p w14:paraId="5E2F570D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- на должностях муниципальной службы (муниципальных должностях муниципальной службы);</w:t>
      </w:r>
    </w:p>
    <w:p w14:paraId="592B8622" w14:textId="77777777" w:rsidR="003A34C6" w:rsidRPr="00DC3125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- на муниципальных должностях;</w:t>
      </w:r>
    </w:p>
    <w:p w14:paraId="75C59C37" w14:textId="77777777" w:rsidR="003A34C6" w:rsidRPr="00DC3125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- на государственных должностях Российской Федерации и субъектов Российской Федерации;</w:t>
      </w:r>
    </w:p>
    <w:p w14:paraId="3906F054" w14:textId="77777777" w:rsidR="003A34C6" w:rsidRPr="00DC3125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- на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14:paraId="5A3E9437" w14:textId="77777777" w:rsidR="003A34C6" w:rsidRDefault="003A34C6" w:rsidP="003A34C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- на иных должностях в соответствии с законом субъекта Российской Федерации.</w:t>
      </w:r>
    </w:p>
    <w:p w14:paraId="2DC8E9AF" w14:textId="77777777" w:rsidR="003A34C6" w:rsidRPr="00DC3125" w:rsidRDefault="003A34C6" w:rsidP="003A34C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12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исчисления стажа муниципальной службы и зачета в него иных периодов трудовой деятельности помимо указанных устанавливается Законом Воронежской области от 27.12.2012 № 196-ОЗ «О порядке исчисления стажа муниципальной службы муниципальных служащих в Воронежской области».</w:t>
      </w:r>
    </w:p>
    <w:p w14:paraId="0FB9A10A" w14:textId="77777777" w:rsidR="003A34C6" w:rsidRPr="00C83F30" w:rsidRDefault="003A34C6" w:rsidP="003A34C6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соответствии с действующим законодательством Российской Федерации органы местного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F30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оказывать дополнительную материальную поддержку гражданам, замещавшим муниципальные должности и должности муниципальной службы и уволенным с муниципальной службы в связи с выходом на пенсию, за счет средств местного бюджета.</w:t>
      </w:r>
    </w:p>
    <w:p w14:paraId="5F63B487" w14:textId="3C4B875C" w:rsidR="003A34C6" w:rsidRPr="00C83F30" w:rsidRDefault="003A34C6" w:rsidP="003A34C6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F30">
        <w:rPr>
          <w:rFonts w:ascii="Times New Roman" w:hAnsi="Times New Roman" w:cs="Times New Roman"/>
          <w:sz w:val="28"/>
          <w:szCs w:val="28"/>
        </w:rPr>
        <w:t xml:space="preserve">Подпрограмма «Социальная поддержка граждан» (далее – подпрограмма)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обязательств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Ковалёвского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 мер социальной поддержки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служащим 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Ковалёвского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достигших пенсионного возраста, установленных федеральным и областны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законодательством и нормативными 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Ковалёвского</w:t>
      </w:r>
      <w:r w:rsidRPr="00C8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F118C38" w14:textId="77777777" w:rsidR="003A34C6" w:rsidRPr="00C83F30" w:rsidRDefault="003A34C6" w:rsidP="003A34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F3CE669" w14:textId="77777777" w:rsidR="003A34C6" w:rsidRPr="00145024" w:rsidRDefault="003A34C6" w:rsidP="003A34C6">
      <w:pPr>
        <w:pStyle w:val="a4"/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145024">
        <w:rPr>
          <w:rFonts w:ascii="Times New Roman" w:eastAsia="SimSun" w:hAnsi="Times New Roman" w:cs="Times New Roman"/>
          <w:b/>
          <w:kern w:val="1"/>
          <w:sz w:val="28"/>
          <w:szCs w:val="28"/>
        </w:rPr>
        <w:t>Цели, задачи и показатели (индикаторы), основные ожидаемые конечные результаты, сроки и этапы реализации подпрограммы</w:t>
      </w:r>
    </w:p>
    <w:p w14:paraId="4E60081C" w14:textId="77777777" w:rsidR="003A34C6" w:rsidRPr="00145024" w:rsidRDefault="003A34C6" w:rsidP="003A34C6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поддержка граждан»</w:t>
      </w:r>
    </w:p>
    <w:p w14:paraId="5523FC54" w14:textId="77777777" w:rsidR="003A34C6" w:rsidRPr="00A3271C" w:rsidRDefault="003A34C6" w:rsidP="003A34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6093FA68" w14:textId="2D1AD6F3" w:rsidR="003A34C6" w:rsidRPr="00E53611" w:rsidRDefault="003A34C6" w:rsidP="003A34C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6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Основной целью подпрограммы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36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права лиц, замещавших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должности</w:t>
      </w:r>
      <w:r w:rsidRPr="00E536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муниципальной службы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Ковалёвского сельского поселения </w:t>
      </w:r>
      <w:r w:rsidRPr="00E536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получение пенсии за выслугу лет в соответствии с действующим законодательством.</w:t>
      </w:r>
    </w:p>
    <w:p w14:paraId="27FA4418" w14:textId="77777777" w:rsidR="003A34C6" w:rsidRDefault="003A34C6" w:rsidP="003A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C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посредством решения задачи по</w:t>
      </w:r>
      <w:r>
        <w:rPr>
          <w:rFonts w:ascii="Times New Roman" w:hAnsi="Times New Roman" w:cs="Times New Roman"/>
          <w:sz w:val="28"/>
          <w:szCs w:val="28"/>
        </w:rPr>
        <w:t xml:space="preserve"> созданию условий для реализации полномочий органов местного самоуправления в области пенсионного обеспечения за счет средств бюджета</w:t>
      </w:r>
      <w:r w:rsidRPr="00A3271C">
        <w:rPr>
          <w:rFonts w:ascii="Times New Roman" w:hAnsi="Times New Roman" w:cs="Times New Roman"/>
          <w:sz w:val="28"/>
          <w:szCs w:val="28"/>
        </w:rPr>
        <w:t>.</w:t>
      </w:r>
    </w:p>
    <w:p w14:paraId="43791C1B" w14:textId="3A0A5762" w:rsidR="003A34C6" w:rsidRPr="00550728" w:rsidRDefault="003A34C6" w:rsidP="003A34C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является</w:t>
      </w:r>
      <w:r w:rsidRPr="00550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обеспечение</w:t>
      </w:r>
      <w:r w:rsidRPr="0055072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выплаты пенсии за выслугу лет  лицам, претендующим на пенсионное обеспечение за счет средств бюджета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Ковалёвского</w:t>
      </w:r>
      <w:r w:rsidRPr="0055072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сельского поселения</w:t>
      </w:r>
      <w:r w:rsidRPr="00550728">
        <w:rPr>
          <w:rFonts w:ascii="Times New Roman" w:hAnsi="Times New Roman" w:cs="Times New Roman"/>
          <w:sz w:val="28"/>
          <w:szCs w:val="28"/>
        </w:rPr>
        <w:t>.</w:t>
      </w:r>
    </w:p>
    <w:p w14:paraId="18381266" w14:textId="48B4DAA6" w:rsidR="003A34C6" w:rsidRDefault="003A34C6" w:rsidP="003A34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271C">
        <w:rPr>
          <w:rFonts w:ascii="Times New Roman" w:hAnsi="Times New Roman" w:cs="Times New Roman"/>
          <w:sz w:val="28"/>
          <w:szCs w:val="28"/>
        </w:rPr>
        <w:t xml:space="preserve">одпрограмму предусматривается реализовать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B7618B">
        <w:rPr>
          <w:rFonts w:ascii="Times New Roman" w:hAnsi="Times New Roman" w:cs="Times New Roman"/>
          <w:sz w:val="28"/>
          <w:szCs w:val="28"/>
        </w:rPr>
        <w:t>8</w:t>
      </w:r>
      <w:r w:rsidRPr="00A3271C">
        <w:rPr>
          <w:rFonts w:ascii="Times New Roman" w:hAnsi="Times New Roman" w:cs="Times New Roman"/>
          <w:sz w:val="28"/>
          <w:szCs w:val="28"/>
        </w:rPr>
        <w:t xml:space="preserve"> годах в один этап.</w:t>
      </w:r>
    </w:p>
    <w:p w14:paraId="3A269DAF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C191D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3. Характеристика основных мероприятий  подпрограммы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поддержка граждан»</w:t>
      </w:r>
    </w:p>
    <w:p w14:paraId="11DC65E0" w14:textId="77777777" w:rsidR="003A34C6" w:rsidRPr="00A3271C" w:rsidRDefault="003A34C6" w:rsidP="003A3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4F3CEB0F" w14:textId="77777777" w:rsidR="003A34C6" w:rsidRPr="00A3271C" w:rsidRDefault="003A34C6" w:rsidP="003A34C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В рамках программы планируется осуществление следующих основных мероприятий:</w:t>
      </w:r>
    </w:p>
    <w:p w14:paraId="6F12907D" w14:textId="1FFDE9ED" w:rsidR="003A34C6" w:rsidRPr="00A3271C" w:rsidRDefault="003A34C6" w:rsidP="003A34C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д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оплаты к пенсиям муниципальных служащих администрации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Ковалёвского</w:t>
      </w:r>
      <w:r w:rsidRPr="00A3271C">
        <w:rPr>
          <w:rFonts w:ascii="Times New Roman" w:eastAsia="SimSun" w:hAnsi="Times New Roman" w:cs="Times New Roman"/>
          <w:kern w:val="1"/>
          <w:sz w:val="28"/>
          <w:szCs w:val="28"/>
        </w:rPr>
        <w:t xml:space="preserve"> сельского поселения.</w:t>
      </w:r>
    </w:p>
    <w:p w14:paraId="02313BBD" w14:textId="77777777" w:rsidR="003A34C6" w:rsidRPr="00A3271C" w:rsidRDefault="003A34C6" w:rsidP="003A3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35CD7669" w14:textId="77777777" w:rsidR="003A34C6" w:rsidRPr="00A3271C" w:rsidRDefault="003A34C6" w:rsidP="003A34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1C">
        <w:rPr>
          <w:rFonts w:ascii="Times New Roman" w:eastAsia="SimSun" w:hAnsi="Times New Roman" w:cs="Times New Roman"/>
          <w:b/>
          <w:kern w:val="1"/>
          <w:sz w:val="28"/>
          <w:szCs w:val="28"/>
        </w:rPr>
        <w:t>4. Информация по ресурсному обеспечению подпрограммы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 </w:t>
      </w:r>
      <w:r w:rsidRPr="00A3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поддержка граждан»</w:t>
      </w:r>
    </w:p>
    <w:p w14:paraId="26446F31" w14:textId="77777777" w:rsidR="003A34C6" w:rsidRPr="00A3271C" w:rsidRDefault="003A34C6" w:rsidP="003A3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2A6A7B80" w14:textId="25224C7F" w:rsidR="003A34C6" w:rsidRPr="00550728" w:rsidRDefault="003A34C6" w:rsidP="003A3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eastAsia="SimSun" w:hAnsi="Times New Roman" w:cs="Times New Roman"/>
          <w:sz w:val="28"/>
          <w:szCs w:val="28"/>
        </w:rPr>
        <w:t xml:space="preserve">Общий </w:t>
      </w:r>
      <w:r w:rsidRPr="00550728">
        <w:rPr>
          <w:rFonts w:ascii="Times New Roman" w:hAnsi="Times New Roman" w:cs="Times New Roman"/>
          <w:sz w:val="28"/>
          <w:szCs w:val="28"/>
        </w:rPr>
        <w:t>объем ассигнований местного бюджета подпрограммы составляет в 202</w:t>
      </w:r>
      <w:r w:rsidR="00B7618B">
        <w:rPr>
          <w:rFonts w:ascii="Times New Roman" w:hAnsi="Times New Roman" w:cs="Times New Roman"/>
          <w:sz w:val="28"/>
          <w:szCs w:val="28"/>
        </w:rPr>
        <w:t>3</w:t>
      </w:r>
      <w:r w:rsidRPr="00550728">
        <w:rPr>
          <w:rFonts w:ascii="Times New Roman" w:hAnsi="Times New Roman" w:cs="Times New Roman"/>
          <w:sz w:val="28"/>
          <w:szCs w:val="28"/>
        </w:rPr>
        <w:t xml:space="preserve"> – 202</w:t>
      </w:r>
      <w:r w:rsidR="00B7618B">
        <w:rPr>
          <w:rFonts w:ascii="Times New Roman" w:hAnsi="Times New Roman" w:cs="Times New Roman"/>
          <w:sz w:val="28"/>
          <w:szCs w:val="28"/>
        </w:rPr>
        <w:t>8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B7618B">
        <w:rPr>
          <w:rFonts w:ascii="Times New Roman" w:hAnsi="Times New Roman" w:cs="Times New Roman"/>
          <w:sz w:val="28"/>
          <w:szCs w:val="28"/>
        </w:rPr>
        <w:t>2233,3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210A907" w14:textId="70B5AC19" w:rsidR="003A34C6" w:rsidRPr="00550728" w:rsidRDefault="003A34C6" w:rsidP="003A34C6">
      <w:pPr>
        <w:pStyle w:val="a8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3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618B">
        <w:rPr>
          <w:rFonts w:ascii="Times New Roman" w:hAnsi="Times New Roman" w:cs="Times New Roman"/>
          <w:sz w:val="28"/>
          <w:szCs w:val="28"/>
        </w:rPr>
        <w:t xml:space="preserve">0 </w:t>
      </w:r>
      <w:r w:rsidRPr="005507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4314EFA" w14:textId="34E66A00" w:rsidR="003A34C6" w:rsidRPr="00550728" w:rsidRDefault="003A34C6" w:rsidP="003A34C6">
      <w:pPr>
        <w:pStyle w:val="a8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4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618B">
        <w:rPr>
          <w:rFonts w:ascii="Times New Roman" w:hAnsi="Times New Roman" w:cs="Times New Roman"/>
          <w:sz w:val="28"/>
          <w:szCs w:val="28"/>
        </w:rPr>
        <w:t>254,5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2AFBA11" w14:textId="5C2376B8" w:rsidR="003A34C6" w:rsidRPr="00550728" w:rsidRDefault="003A34C6" w:rsidP="003A34C6">
      <w:pPr>
        <w:pStyle w:val="a8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5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618B">
        <w:rPr>
          <w:rFonts w:ascii="Times New Roman" w:hAnsi="Times New Roman" w:cs="Times New Roman"/>
          <w:sz w:val="28"/>
          <w:szCs w:val="28"/>
        </w:rPr>
        <w:t>267,0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A81F192" w14:textId="1A497C08" w:rsidR="003A34C6" w:rsidRPr="00550728" w:rsidRDefault="003A34C6" w:rsidP="003A34C6">
      <w:pPr>
        <w:pStyle w:val="a8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6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</w:t>
      </w:r>
      <w:r w:rsidR="00B7618B">
        <w:rPr>
          <w:rFonts w:ascii="Times New Roman" w:hAnsi="Times New Roman" w:cs="Times New Roman"/>
          <w:sz w:val="28"/>
          <w:szCs w:val="28"/>
        </w:rPr>
        <w:t>–</w:t>
      </w:r>
      <w:r w:rsidRPr="00550728">
        <w:rPr>
          <w:rFonts w:ascii="Times New Roman" w:hAnsi="Times New Roman" w:cs="Times New Roman"/>
          <w:sz w:val="28"/>
          <w:szCs w:val="28"/>
        </w:rPr>
        <w:t xml:space="preserve"> </w:t>
      </w:r>
      <w:r w:rsidR="00B7618B">
        <w:rPr>
          <w:rFonts w:ascii="Times New Roman" w:hAnsi="Times New Roman" w:cs="Times New Roman"/>
          <w:sz w:val="28"/>
          <w:szCs w:val="28"/>
        </w:rPr>
        <w:t>556,0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61D4E40" w14:textId="645EED5C" w:rsidR="003A34C6" w:rsidRPr="00550728" w:rsidRDefault="003A34C6" w:rsidP="003A34C6">
      <w:pPr>
        <w:pStyle w:val="a8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7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618B">
        <w:rPr>
          <w:rFonts w:ascii="Times New Roman" w:hAnsi="Times New Roman" w:cs="Times New Roman"/>
          <w:sz w:val="28"/>
          <w:szCs w:val="28"/>
        </w:rPr>
        <w:t>578,0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4FA96B" w14:textId="3FBA6BCC" w:rsidR="003A34C6" w:rsidRDefault="003A34C6" w:rsidP="003A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8">
        <w:rPr>
          <w:rFonts w:ascii="Times New Roman" w:hAnsi="Times New Roman" w:cs="Times New Roman"/>
          <w:sz w:val="28"/>
          <w:szCs w:val="28"/>
        </w:rPr>
        <w:t>202</w:t>
      </w:r>
      <w:r w:rsidR="00B7618B">
        <w:rPr>
          <w:rFonts w:ascii="Times New Roman" w:hAnsi="Times New Roman" w:cs="Times New Roman"/>
          <w:sz w:val="28"/>
          <w:szCs w:val="28"/>
        </w:rPr>
        <w:t>8</w:t>
      </w:r>
      <w:r w:rsidRPr="0055072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618B">
        <w:rPr>
          <w:rFonts w:ascii="Times New Roman" w:hAnsi="Times New Roman" w:cs="Times New Roman"/>
          <w:sz w:val="28"/>
          <w:szCs w:val="28"/>
        </w:rPr>
        <w:t>578,0</w:t>
      </w:r>
      <w:r w:rsidRPr="005507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10C3B" w14:textId="77777777" w:rsidR="003A34C6" w:rsidRPr="006A4777" w:rsidRDefault="003A34C6" w:rsidP="003A34C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4777">
        <w:rPr>
          <w:rFonts w:ascii="Times New Roman" w:hAnsi="Times New Roman" w:cs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программе.</w:t>
      </w:r>
    </w:p>
    <w:p w14:paraId="323525AB" w14:textId="641719FB" w:rsidR="00DE2346" w:rsidRPr="00402E2A" w:rsidRDefault="00DE2346" w:rsidP="00DE2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1.1</w:t>
      </w:r>
      <w:r w:rsidR="002E3806">
        <w:rPr>
          <w:rFonts w:ascii="Times New Roman" w:hAnsi="Times New Roman" w:cs="Times New Roman"/>
          <w:sz w:val="28"/>
          <w:szCs w:val="28"/>
        </w:rPr>
        <w:t>8</w:t>
      </w:r>
      <w:r w:rsidRPr="00402E2A">
        <w:rPr>
          <w:rFonts w:ascii="Times New Roman" w:hAnsi="Times New Roman" w:cs="Times New Roman"/>
          <w:sz w:val="28"/>
          <w:szCs w:val="28"/>
        </w:rPr>
        <w:t xml:space="preserve">. Таблицу № </w:t>
      </w:r>
      <w:r w:rsidR="00B46AA7">
        <w:rPr>
          <w:rFonts w:ascii="Times New Roman" w:hAnsi="Times New Roman" w:cs="Times New Roman"/>
          <w:sz w:val="28"/>
          <w:szCs w:val="28"/>
        </w:rPr>
        <w:t>3</w:t>
      </w:r>
      <w:r w:rsidRPr="00402E2A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приложению к настоящему постановлению.</w:t>
      </w:r>
    </w:p>
    <w:p w14:paraId="65DC4011" w14:textId="29C6640C" w:rsidR="008D2997" w:rsidRPr="00690F6C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Ковалёвский</w:t>
      </w:r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4D92CAD7" w14:textId="77777777" w:rsidR="008D2997" w:rsidRPr="00690F6C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37C899A" w14:textId="77777777" w:rsidR="008D2997" w:rsidRDefault="008D2997" w:rsidP="008D299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BA69255" w14:textId="03C7D087" w:rsidR="00DE2346" w:rsidRPr="00402E2A" w:rsidRDefault="00DE2346" w:rsidP="00DE23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954BC">
        <w:rPr>
          <w:rFonts w:ascii="Times New Roman" w:hAnsi="Times New Roman" w:cs="Times New Roman"/>
          <w:sz w:val="28"/>
          <w:szCs w:val="28"/>
        </w:rPr>
        <w:t>Ковалёвского</w:t>
      </w:r>
    </w:p>
    <w:p w14:paraId="2048B194" w14:textId="77777777" w:rsidR="00DE2346" w:rsidRPr="00402E2A" w:rsidRDefault="00DE2346" w:rsidP="00DE234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2E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</w:r>
      <w:r w:rsidRPr="00402E2A">
        <w:rPr>
          <w:rFonts w:ascii="Times New Roman" w:hAnsi="Times New Roman" w:cs="Times New Roman"/>
          <w:sz w:val="28"/>
          <w:szCs w:val="28"/>
        </w:rPr>
        <w:tab/>
        <w:t xml:space="preserve">Е.К.Гайдук      </w:t>
      </w:r>
    </w:p>
    <w:p w14:paraId="1FD1476B" w14:textId="77777777" w:rsidR="00DE2346" w:rsidRDefault="00DE2346" w:rsidP="003A7C95">
      <w:pPr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  <w:sectPr w:rsidR="00DE2346" w:rsidSect="00CF2873">
          <w:headerReference w:type="default" r:id="rId8"/>
          <w:pgSz w:w="11906" w:h="16838"/>
          <w:pgMar w:top="851" w:right="851" w:bottom="851" w:left="1134" w:header="720" w:footer="499" w:gutter="0"/>
          <w:cols w:space="720"/>
        </w:sectPr>
      </w:pPr>
    </w:p>
    <w:p w14:paraId="7ED836D6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4"/>
          <w:szCs w:val="24"/>
        </w:rPr>
        <w:t>3</w:t>
      </w:r>
    </w:p>
    <w:p w14:paraId="47BCA1A2" w14:textId="77777777" w:rsidR="00243918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F15FB">
        <w:rPr>
          <w:rFonts w:ascii="Times New Roman" w:hAnsi="Times New Roman" w:cs="Times New Roman"/>
          <w:kern w:val="2"/>
          <w:sz w:val="24"/>
          <w:szCs w:val="24"/>
        </w:rPr>
        <w:t>к муниципальной программе «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Муниципальное </w:t>
      </w:r>
    </w:p>
    <w:p w14:paraId="2A91A14A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управление и гражданское общество»</w:t>
      </w:r>
    </w:p>
    <w:p w14:paraId="2FE55AC4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 2023- 2028 годы</w:t>
      </w:r>
    </w:p>
    <w:p w14:paraId="0CD7E49A" w14:textId="77777777" w:rsidR="00243918" w:rsidRPr="00DF15FB" w:rsidRDefault="00243918" w:rsidP="00243918">
      <w:pPr>
        <w:pStyle w:val="a8"/>
        <w:jc w:val="right"/>
        <w:rPr>
          <w:rFonts w:ascii="Times New Roman" w:hAnsi="Times New Roman" w:cs="Times New Roman"/>
          <w:kern w:val="2"/>
        </w:rPr>
      </w:pPr>
    </w:p>
    <w:p w14:paraId="5169A1CA" w14:textId="77777777" w:rsidR="00243918" w:rsidRPr="00A3271C" w:rsidRDefault="00243918" w:rsidP="0024391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14:paraId="5C70A4E9" w14:textId="77777777" w:rsidR="00243918" w:rsidRPr="00A3271C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14:paraId="68737960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Ресурсное обеспечение</w:t>
      </w:r>
      <w:r w:rsidRPr="009326A5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муниципальной программы</w:t>
      </w:r>
    </w:p>
    <w:p w14:paraId="310445F2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«Муниципальное управление и гражданское общество» на 2023 – 2028 годы</w:t>
      </w:r>
    </w:p>
    <w:p w14:paraId="0BFC283D" w14:textId="77777777" w:rsidR="00243918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за счет средств местного бюджета</w:t>
      </w:r>
    </w:p>
    <w:p w14:paraId="63A05F09" w14:textId="77777777" w:rsidR="00243918" w:rsidRPr="00064243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2"/>
        <w:gridCol w:w="1902"/>
        <w:gridCol w:w="1498"/>
        <w:gridCol w:w="1547"/>
        <w:gridCol w:w="613"/>
        <w:gridCol w:w="576"/>
        <w:gridCol w:w="1137"/>
        <w:gridCol w:w="387"/>
        <w:gridCol w:w="736"/>
        <w:gridCol w:w="739"/>
        <w:gridCol w:w="739"/>
        <w:gridCol w:w="759"/>
        <w:gridCol w:w="739"/>
        <w:gridCol w:w="739"/>
        <w:gridCol w:w="730"/>
      </w:tblGrid>
      <w:tr w:rsidR="00243918" w:rsidRPr="00B4373B" w14:paraId="23AE5393" w14:textId="77777777" w:rsidTr="00B75436">
        <w:trPr>
          <w:trHeight w:val="720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2ED" w14:textId="77777777" w:rsidR="00243918" w:rsidRPr="00EB0F88" w:rsidRDefault="00243918" w:rsidP="00B75436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BC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  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муниципальной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программы,</w:t>
            </w:r>
          </w:p>
          <w:p w14:paraId="6FFCF02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основного мероприятия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CD2" w14:textId="77777777" w:rsidR="00243918" w:rsidRPr="00EB0F88" w:rsidRDefault="00243918" w:rsidP="00B75436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исполнитель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BBA" w14:textId="77777777" w:rsidR="00243918" w:rsidRPr="00EB0F88" w:rsidRDefault="00243918" w:rsidP="00B75436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DCC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бюджетной  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классификации   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57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(тыс. рублей), годы</w:t>
            </w:r>
          </w:p>
        </w:tc>
      </w:tr>
      <w:tr w:rsidR="00243918" w:rsidRPr="00B4373B" w14:paraId="061AE611" w14:textId="77777777" w:rsidTr="00B75436">
        <w:trPr>
          <w:trHeight w:val="771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67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2D8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8A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4A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2C1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DC8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91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8A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7C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3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59B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298" w14:textId="77777777" w:rsidR="00243918" w:rsidRPr="00EB0F88" w:rsidRDefault="00243918" w:rsidP="00B75436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14:paraId="71C261A6" w14:textId="77777777" w:rsidR="00243918" w:rsidRPr="00EB0F88" w:rsidRDefault="00243918" w:rsidP="00B75436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4B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  <w:p w14:paraId="480D852E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C7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B3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</w:tr>
      <w:tr w:rsidR="00243918" w:rsidRPr="00B4373B" w14:paraId="01C9C33A" w14:textId="77777777" w:rsidTr="00B75436">
        <w:trPr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90A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DAE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F6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6C3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4FE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048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54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8A7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085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FE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14:paraId="523D666E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C4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E14" w14:textId="77777777" w:rsidR="00243918" w:rsidRPr="00EB0F88" w:rsidRDefault="00243918" w:rsidP="00B75436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4C3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253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32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43918" w:rsidRPr="00B4373B" w14:paraId="5367E597" w14:textId="77777777" w:rsidTr="00000268">
        <w:trPr>
          <w:trHeight w:val="365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327B1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 Программа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67DCD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>Муниципальная программа Ковалёвского сельского поселения «Муниципальное управление и гражданское общество» на 2023 - 2028 годы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23C5" w14:textId="77777777" w:rsidR="00243918" w:rsidRPr="00EB0F88" w:rsidRDefault="00243918" w:rsidP="00B75436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7FA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B8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B8C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67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6E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972" w14:textId="571C033E" w:rsidR="00243918" w:rsidRPr="00DB08A2" w:rsidRDefault="007A18DE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46163,6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78" w14:textId="72A2ACF4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9555,1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361" w14:textId="509FE671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7149,0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176" w14:textId="099ADBF6" w:rsidR="00243918" w:rsidRPr="00EB0F88" w:rsidRDefault="007A18DE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7137,2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1D0" w14:textId="77259C8C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7426,2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928" w14:textId="5875B7A4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7448,2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6AD" w14:textId="27E06E4F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7448,2</w:t>
            </w:r>
          </w:p>
        </w:tc>
      </w:tr>
      <w:tr w:rsidR="00243918" w:rsidRPr="00B4373B" w14:paraId="63906AFD" w14:textId="77777777" w:rsidTr="00B75436">
        <w:trPr>
          <w:trHeight w:val="505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BB47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08270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CEE3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041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5C4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D5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CE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0D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8F8" w14:textId="15ADFB20" w:rsidR="00243918" w:rsidRPr="00EB0F88" w:rsidRDefault="007A18DE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7C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D10" w14:textId="32F146B0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941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F4E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21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07B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  <w:tr w:rsidR="00243918" w:rsidRPr="00B4373B" w14:paraId="04E1F817" w14:textId="77777777" w:rsidTr="00B75436">
        <w:trPr>
          <w:trHeight w:val="480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552DD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B1CA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9737D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BD6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A18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441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CEB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BE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02A" w14:textId="66D6C801" w:rsidR="00243918" w:rsidRPr="00EB0F88" w:rsidRDefault="00AF4BC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3988,7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6D88" w14:textId="5D5CF048" w:rsidR="00243918" w:rsidRPr="00AF4BC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ED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B8C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89C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ED6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39A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</w:tr>
      <w:tr w:rsidR="00243918" w:rsidRPr="00B4373B" w14:paraId="1127BCAF" w14:textId="77777777" w:rsidTr="00000268">
        <w:trPr>
          <w:trHeight w:val="270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639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D792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E05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F35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9B4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53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1F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1F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940" w14:textId="5683DBF5" w:rsidR="00243918" w:rsidRPr="00EB0F88" w:rsidRDefault="007A18DE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41434,9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423" w14:textId="2601C790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6323,1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563" w14:textId="45B13C81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6838,8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EC7" w14:textId="0F4EB57B" w:rsidR="00243918" w:rsidRPr="00EB0F88" w:rsidRDefault="007A18DE" w:rsidP="00B75436">
            <w:pPr>
              <w:ind w:left="22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6840,5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CDB" w14:textId="03A59BC9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7129,5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8C2" w14:textId="68D95F93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7151,5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A9E" w14:textId="4A492B24" w:rsidR="00243918" w:rsidRPr="00EB0F88" w:rsidRDefault="007A18DE" w:rsidP="00B754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7151,5</w:t>
            </w:r>
          </w:p>
        </w:tc>
      </w:tr>
      <w:tr w:rsidR="00243918" w:rsidRPr="00B4373B" w14:paraId="4C658913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E3920" w14:textId="77777777" w:rsidR="00243918" w:rsidRPr="00EB0F88" w:rsidRDefault="00243918" w:rsidP="00B75436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lastRenderedPageBreak/>
              <w:t xml:space="preserve">Подпрограмма 1  </w:t>
            </w:r>
          </w:p>
          <w:p w14:paraId="51625944" w14:textId="77777777" w:rsidR="00243918" w:rsidRPr="00EB0F88" w:rsidRDefault="00243918" w:rsidP="00B75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75AF9" w14:textId="77777777" w:rsidR="00243918" w:rsidRPr="00EB0F88" w:rsidRDefault="00243918" w:rsidP="00B75436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«Функционирование главы муниципального образования»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10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4AE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4F2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AAC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8C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32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848" w14:textId="386AB835" w:rsidR="00243918" w:rsidRPr="00EB0F88" w:rsidRDefault="0006790F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7619,7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1A7" w14:textId="4606D0E7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927" w14:textId="162F2A57" w:rsidR="00243918" w:rsidRPr="00EB0F88" w:rsidRDefault="0006790F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1494,3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62D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3A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9E7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C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</w:tr>
      <w:tr w:rsidR="00243918" w:rsidRPr="00B4373B" w14:paraId="47B6AFA7" w14:textId="77777777" w:rsidTr="00B75436">
        <w:trPr>
          <w:trHeight w:val="194"/>
          <w:tblCellSpacing w:w="5" w:type="nil"/>
          <w:jc w:val="center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8A3F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C85C0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021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457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8B8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FE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78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610192020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44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E0A" w14:textId="74DC78FA" w:rsidR="00243918" w:rsidRPr="00EB0F88" w:rsidRDefault="0006790F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7619,7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2F4" w14:textId="71EBCDA5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502" w14:textId="089BD530" w:rsidR="00243918" w:rsidRPr="00EB0F88" w:rsidRDefault="0006790F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1494,3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374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5B0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26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000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1226,0</w:t>
            </w:r>
          </w:p>
        </w:tc>
      </w:tr>
      <w:tr w:rsidR="00243918" w:rsidRPr="00B4373B" w14:paraId="1697E630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D8797" w14:textId="77777777" w:rsidR="00243918" w:rsidRPr="00EB0F88" w:rsidRDefault="00243918" w:rsidP="00B75436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2  </w:t>
            </w:r>
          </w:p>
          <w:p w14:paraId="58C77CB4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EDA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в сфере функций органов местной администрации»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CC0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FD1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E9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FE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44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B9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48A" w14:textId="643C6C01" w:rsidR="00243918" w:rsidRPr="00EB0F88" w:rsidRDefault="0006790F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3B2" w14:textId="65D8E117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B09" w14:textId="380DB3A6" w:rsidR="00243918" w:rsidRPr="00EB0F88" w:rsidRDefault="0006790F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ACF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1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D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717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</w:tr>
      <w:tr w:rsidR="00243918" w:rsidRPr="00B4373B" w14:paraId="675E3C38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68831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A7F3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018D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3C3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28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910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CF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620192010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6D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80B" w14:textId="2F5B178C" w:rsidR="00243918" w:rsidRPr="00EB0F88" w:rsidRDefault="00AF4BC8" w:rsidP="0006790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067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1D8" w14:textId="3338DE62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1680,1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8C4" w14:textId="64539182" w:rsidR="00243918" w:rsidRPr="00EB0F88" w:rsidRDefault="00243918" w:rsidP="0006790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067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AA5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28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7E4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DE7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1718,0</w:t>
            </w:r>
          </w:p>
        </w:tc>
      </w:tr>
      <w:tr w:rsidR="00243918" w:rsidRPr="00B4373B" w14:paraId="78C2034D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05D" w14:textId="77777777" w:rsidR="00243918" w:rsidRPr="00EB0F88" w:rsidRDefault="00243918" w:rsidP="00B75436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3  </w:t>
            </w:r>
          </w:p>
          <w:p w14:paraId="1B9B5878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E6A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28A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D4A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2D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48E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57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882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259" w14:textId="542AC5F6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EEF" w14:textId="427B8C5C" w:rsidR="00243918" w:rsidRPr="00EB0F88" w:rsidRDefault="00AF4BC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5360,8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0E" w14:textId="1449EDDD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2933,2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9D2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00B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F6B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B8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2360,5</w:t>
            </w:r>
          </w:p>
        </w:tc>
      </w:tr>
      <w:tr w:rsidR="00AF4BC8" w:rsidRPr="00B4373B" w14:paraId="0D3C280D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57E" w14:textId="77777777" w:rsidR="00AF4BC8" w:rsidRPr="00EB0F88" w:rsidRDefault="00AF4BC8" w:rsidP="00B75436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A214" w14:textId="77777777" w:rsidR="00AF4BC8" w:rsidRPr="00EB0F88" w:rsidRDefault="00AF4BC8" w:rsidP="00B754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1F" w14:textId="77777777" w:rsidR="00AF4BC8" w:rsidRPr="00EB0F88" w:rsidRDefault="00AF4BC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E59" w14:textId="2B907A24" w:rsidR="00AF4BC8" w:rsidRPr="00EB0F88" w:rsidRDefault="00AF4BC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1F1" w14:textId="31A583A2" w:rsidR="00AF4BC8" w:rsidRPr="00EB0F88" w:rsidRDefault="00AF4BC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A94" w14:textId="7EA8140E" w:rsidR="00AF4BC8" w:rsidRPr="00EB0F88" w:rsidRDefault="00AF4BC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2F1" w14:textId="4CF52D16" w:rsidR="00AF4BC8" w:rsidRPr="00985FDD" w:rsidRDefault="00985FDD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S8620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3B7" w14:textId="77777777" w:rsidR="00AF4BC8" w:rsidRPr="00EB0F88" w:rsidRDefault="00AF4BC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6FD" w14:textId="2C08F8EC" w:rsidR="00AF4BC8" w:rsidRPr="00985FDD" w:rsidRDefault="00985FDD" w:rsidP="00985F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2944,7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B00" w14:textId="2EF55708" w:rsidR="00AF4BC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2944,7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8D7" w14:textId="72AD76E0" w:rsidR="00AF4BC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1C7" w14:textId="74623437" w:rsidR="00AF4BC8" w:rsidRDefault="00985FDD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8AF" w14:textId="3C6F6FB5" w:rsidR="00AF4BC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FCC" w14:textId="20232F48" w:rsidR="00AF4BC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739" w14:textId="38457F47" w:rsidR="00AF4BC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43918" w:rsidRPr="00B4373B" w14:paraId="4112027B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4B2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2717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2C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6CB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A2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F02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2B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1630100590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88C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412" w14:textId="051E0961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13905,9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596" w14:textId="574E18C9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8" w14:textId="50710CCB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2933,2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5C8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84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FC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847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2220,5</w:t>
            </w:r>
          </w:p>
        </w:tc>
      </w:tr>
      <w:tr w:rsidR="00243918" w:rsidRPr="00B4373B" w14:paraId="173D7B4E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7B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2F9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5FA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AD6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69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AD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007" w14:textId="77777777" w:rsidR="00243918" w:rsidRPr="00EB0F88" w:rsidRDefault="00243918" w:rsidP="00B754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1630190200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4A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B19" w14:textId="3DF146E4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585" w14:textId="469A747A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752" w14:textId="27CF3735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3FC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34E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91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689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243918" w:rsidRPr="00B4373B" w14:paraId="4ABF10A6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64" w14:textId="77777777" w:rsidR="00243918" w:rsidRPr="00EB0F88" w:rsidRDefault="00243918" w:rsidP="00B75436">
            <w:pPr>
              <w:ind w:left="-108" w:right="-108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4  </w:t>
            </w:r>
          </w:p>
          <w:p w14:paraId="7D0A61FC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02B3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«Повышение устойчивости бюджета поселения»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423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4A7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E8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5B3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9B2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1EC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CD50" w14:textId="6718BD82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0D8" w14:textId="51F81208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C96" w14:textId="593A669E" w:rsidR="00243918" w:rsidRPr="00EB0F88" w:rsidRDefault="00243918" w:rsidP="008E53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038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A5B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232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98A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</w:t>
            </w:r>
          </w:p>
        </w:tc>
      </w:tr>
      <w:tr w:rsidR="00243918" w:rsidRPr="00B4373B" w14:paraId="4B969088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F04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6B5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7D2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381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8E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22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FE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1640190570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572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68E" w14:textId="44404CC0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85F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2A5" w14:textId="0A6C297F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4B5" w14:textId="2F4D705D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BC1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973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E8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5E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3D97429C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0A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948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D57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8CF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DC0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C5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B49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1640297880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5A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21B" w14:textId="7A33A042" w:rsidR="0024391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85F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8F1" w14:textId="7CFB0942" w:rsidR="0024391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4F0" w14:textId="1AA54B72" w:rsidR="0024391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EA8" w14:textId="77777777" w:rsidR="0024391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2FD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0FA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215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5CBFD5BD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27C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AC2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3C2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48F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59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80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C3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1640398500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F2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66C" w14:textId="4EDC8E46" w:rsidR="0024391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CBB" w14:textId="2AF9406C" w:rsidR="0024391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033" w14:textId="3E8A84ED" w:rsidR="00243918" w:rsidRDefault="00243918" w:rsidP="008E53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C32" w14:textId="77777777" w:rsidR="0024391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192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BDA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8E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121,0</w:t>
            </w:r>
          </w:p>
        </w:tc>
      </w:tr>
      <w:tr w:rsidR="00243918" w:rsidRPr="00B4373B" w14:paraId="2EA42789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5E4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2AAF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A21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5E3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D6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3EB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B40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1640398500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7A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E30" w14:textId="77777777" w:rsidR="00243918" w:rsidRDefault="0024391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193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1F3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055" w14:textId="77777777" w:rsidR="0024391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A8A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BEB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3C4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243918" w:rsidRPr="00B4373B" w14:paraId="2BC59603" w14:textId="77777777" w:rsidTr="00B75436">
        <w:trPr>
          <w:tblCellSpacing w:w="5" w:type="nil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8D8ABC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</w:t>
            </w: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lastRenderedPageBreak/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03193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«Защита населения и </w:t>
            </w: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поселения от чрезвычайных ситуаций и обеспечение первичных мер пожарной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C818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Ковалёвского сельского поселения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0593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Всего, в том числе </w:t>
            </w: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источникам финансирования: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D5D4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28C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BFB1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D6F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CB7B" w14:textId="65CECA72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4740,6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F529" w14:textId="05571A5A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7310A" w14:textId="4F93F4F5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0BF3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2F69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A99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9C30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955,0</w:t>
            </w:r>
          </w:p>
        </w:tc>
      </w:tr>
      <w:tr w:rsidR="00243918" w:rsidRPr="00B4373B" w14:paraId="4D044FB9" w14:textId="77777777" w:rsidTr="00B75436">
        <w:trPr>
          <w:trHeight w:val="109"/>
          <w:tblCellSpacing w:w="5" w:type="nil"/>
          <w:jc w:val="center"/>
        </w:trPr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9E2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72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безопасности»</w:t>
            </w: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DF5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8D5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B4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999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55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1D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742" w14:textId="77777777" w:rsidR="00243918" w:rsidRDefault="0024391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D3C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CBF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CD6" w14:textId="77777777" w:rsidR="0024391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239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5A9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F05" w14:textId="77777777" w:rsidR="0024391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3918" w:rsidRPr="00B4373B" w14:paraId="140C4629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3E2E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99D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9C7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48B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CC1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D1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EF0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73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19B" w14:textId="322E6393" w:rsidR="00243918" w:rsidRPr="00EB0F88" w:rsidRDefault="00985FDD" w:rsidP="008E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95B" w14:textId="0F6A1471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439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DEE" w14:textId="4FA4683B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D16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C4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8B9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B338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243918" w:rsidRPr="00B4373B" w14:paraId="478B4CA7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C11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25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028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2DD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B4E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BD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234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1650191440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5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6CE" w14:textId="68D4AFFA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3368,7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D3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145" w14:textId="3DF79443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031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69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E09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C06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668,0</w:t>
            </w:r>
          </w:p>
        </w:tc>
      </w:tr>
      <w:tr w:rsidR="00243918" w:rsidRPr="00B4373B" w14:paraId="6D5FB046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0C7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187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CB7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5B2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2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6D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70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9B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1650191430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2B1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CA9" w14:textId="3190979D" w:rsidR="00243918" w:rsidRPr="00EB0F88" w:rsidRDefault="008E5327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1171,9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741" w14:textId="03DFD007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F02" w14:textId="623788F5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F5F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75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B2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018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237,0</w:t>
            </w:r>
          </w:p>
        </w:tc>
      </w:tr>
      <w:tr w:rsidR="00243918" w:rsidRPr="00B4373B" w14:paraId="1AFD1334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92E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6 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F4F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EA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C30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2A1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42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B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91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A83" w14:textId="48A606BB" w:rsidR="00243918" w:rsidRPr="00EB0F88" w:rsidRDefault="00985FDD" w:rsidP="008E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0E9" w14:textId="5B171D62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515" w14:textId="76C03125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B0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D8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364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AD0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364,0</w:t>
            </w:r>
          </w:p>
        </w:tc>
      </w:tr>
      <w:tr w:rsidR="00243918" w:rsidRPr="00B4373B" w14:paraId="1DE6001B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C1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D2F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D8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8AF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9A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A9B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C54" w14:textId="77777777" w:rsidR="00243918" w:rsidRPr="00ED2881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B33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E5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65C" w14:textId="77777777" w:rsidR="00243918" w:rsidRPr="00ED2881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F3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A7E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FAC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544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2AA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174,0</w:t>
            </w:r>
          </w:p>
        </w:tc>
      </w:tr>
      <w:tr w:rsidR="00243918" w:rsidRPr="00B4373B" w14:paraId="5A8E0394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850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9FF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9AC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3C0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58B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257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9F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B6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9F5" w14:textId="2F753306" w:rsidR="00243918" w:rsidRPr="00EB0F88" w:rsidRDefault="00985FDD" w:rsidP="008E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9DA" w14:textId="79647683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E9D" w14:textId="40A66CEA" w:rsidR="00243918" w:rsidRPr="00EB0F88" w:rsidRDefault="00243918" w:rsidP="008E532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C47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EF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B91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5F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243918" w:rsidRPr="00B4373B" w14:paraId="161F6878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A99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D49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214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D12" w14:textId="77777777" w:rsidR="00243918" w:rsidRPr="00ED2881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8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47" w14:textId="77777777" w:rsidR="00243918" w:rsidRPr="00ED2881" w:rsidRDefault="00243918" w:rsidP="00B754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8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F88" w14:textId="77777777" w:rsidR="0024391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E3E" w14:textId="77777777" w:rsidR="0024391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1660190410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88F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F7C" w14:textId="084A25B2" w:rsidR="00243918" w:rsidRPr="00EB0F88" w:rsidRDefault="00985FDD" w:rsidP="008E53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E53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7A92" w14:textId="5D94F818" w:rsidR="00243918" w:rsidRPr="00EB0F88" w:rsidRDefault="00985FDD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D10" w14:textId="1398B561" w:rsidR="00243918" w:rsidRPr="00EB0F88" w:rsidRDefault="008E5327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98D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ECA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9AF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14C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243918" w:rsidRPr="00B4373B" w14:paraId="7609E3C9" w14:textId="77777777" w:rsidTr="00B75436">
        <w:trPr>
          <w:trHeight w:val="131"/>
          <w:tblCellSpacing w:w="5" w:type="nil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E7D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</w:rPr>
              <w:t xml:space="preserve">Подпрограмма 7 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269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72F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306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BED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88E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80A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30C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523" w14:textId="6ABD1D88" w:rsidR="00243918" w:rsidRPr="00EB0F88" w:rsidRDefault="004F2433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A46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8A5" w14:textId="717CC02E" w:rsidR="00243918" w:rsidRPr="00EB0F88" w:rsidRDefault="004F2433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1AD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203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E5A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00E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  <w:tr w:rsidR="00243918" w:rsidRPr="00B4373B" w14:paraId="580776FF" w14:textId="77777777" w:rsidTr="00B75436">
        <w:trPr>
          <w:trHeight w:val="245"/>
          <w:tblCellSpacing w:w="5" w:type="nil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9E4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40B" w14:textId="77777777" w:rsidR="00243918" w:rsidRPr="00EB0F88" w:rsidRDefault="00243918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959" w14:textId="77777777" w:rsidR="00243918" w:rsidRPr="00EB0F88" w:rsidRDefault="00243918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535" w14:textId="77777777" w:rsidR="00243918" w:rsidRPr="00EB0F88" w:rsidRDefault="00243918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26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2C0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338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1670151180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85" w14:textId="77777777" w:rsidR="00243918" w:rsidRPr="00EB0F88" w:rsidRDefault="00243918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6BA" w14:textId="3849A485" w:rsidR="00243918" w:rsidRPr="00EB0F88" w:rsidRDefault="004F2433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F250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19C" w14:textId="7950964E" w:rsidR="00243918" w:rsidRPr="00EB0F88" w:rsidRDefault="004F2433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32C0" w14:textId="77777777" w:rsidR="00243918" w:rsidRPr="00EB0F88" w:rsidRDefault="0024391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ADD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555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793" w14:textId="77777777" w:rsidR="00243918" w:rsidRPr="00EB0F88" w:rsidRDefault="0024391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122,7</w:t>
            </w:r>
          </w:p>
        </w:tc>
      </w:tr>
      <w:tr w:rsidR="00BC688E" w:rsidRPr="00EB0F88" w14:paraId="0930427D" w14:textId="77777777" w:rsidTr="00BC688E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A51" w14:textId="43FF9ECE" w:rsidR="00BC688E" w:rsidRPr="00AD6BB9" w:rsidRDefault="00BC688E" w:rsidP="00BC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6B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8  </w:t>
            </w:r>
          </w:p>
          <w:p w14:paraId="746C7ADF" w14:textId="77777777" w:rsidR="00BC688E" w:rsidRPr="00BC688E" w:rsidRDefault="00BC688E" w:rsidP="00BC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A30" w14:textId="05D980C6" w:rsidR="00BC688E" w:rsidRPr="00EB0F88" w:rsidRDefault="00BC688E" w:rsidP="00BC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поддержка граждан</w:t>
            </w:r>
            <w:r w:rsidRPr="00BC68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993" w14:textId="77777777" w:rsidR="00BC688E" w:rsidRPr="00EB0F88" w:rsidRDefault="00BC688E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Ковалёвского сельского поселения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7B4" w14:textId="77777777" w:rsidR="00BC688E" w:rsidRPr="00EB0F88" w:rsidRDefault="00BC688E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787" w14:textId="77777777" w:rsidR="00BC688E" w:rsidRPr="00EB0F88" w:rsidRDefault="00BC688E" w:rsidP="00BC6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64A" w14:textId="77777777" w:rsidR="00BC688E" w:rsidRPr="00EB0F88" w:rsidRDefault="00BC688E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4353" w14:textId="77777777" w:rsidR="00BC688E" w:rsidRPr="00EB0F88" w:rsidRDefault="00BC688E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D77" w14:textId="77777777" w:rsidR="00BC688E" w:rsidRPr="00EB0F88" w:rsidRDefault="00BC688E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0E0" w14:textId="0B61A5C4" w:rsidR="00BC688E" w:rsidRPr="00EB0F88" w:rsidRDefault="0000026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8A0" w14:textId="2CD4BA8E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7A6" w14:textId="796D429B" w:rsidR="00BC688E" w:rsidRPr="00EB0F88" w:rsidRDefault="004F2433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03B" w14:textId="7A2EED73" w:rsidR="00BC688E" w:rsidRPr="00EB0F88" w:rsidRDefault="0000026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3E7" w14:textId="45A00473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ECD" w14:textId="7B618C12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5B1" w14:textId="2450DEC6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</w:tr>
      <w:tr w:rsidR="00BC688E" w:rsidRPr="00EB0F88" w14:paraId="65C3E65B" w14:textId="77777777" w:rsidTr="00BC688E">
        <w:trPr>
          <w:trHeight w:val="245"/>
          <w:tblCellSpacing w:w="5" w:type="nil"/>
          <w:jc w:val="center"/>
        </w:trPr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A34" w14:textId="77777777" w:rsidR="00BC688E" w:rsidRPr="00EB0F88" w:rsidRDefault="00BC688E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77C" w14:textId="77777777" w:rsidR="00BC688E" w:rsidRPr="00EB0F88" w:rsidRDefault="00BC688E" w:rsidP="00B7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B88" w14:textId="77777777" w:rsidR="00BC688E" w:rsidRPr="00EB0F88" w:rsidRDefault="00BC688E" w:rsidP="00B75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84B" w14:textId="77777777" w:rsidR="00BC688E" w:rsidRPr="00EB0F88" w:rsidRDefault="00BC688E" w:rsidP="00B75436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0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0B3" w14:textId="77777777" w:rsidR="00BC688E" w:rsidRPr="008F7950" w:rsidRDefault="00BC688E" w:rsidP="00BC68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79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980" w14:textId="3E382F4D" w:rsidR="00BC688E" w:rsidRPr="008F7950" w:rsidRDefault="008F7950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79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824" w14:textId="16334FE1" w:rsidR="00BC688E" w:rsidRPr="008F7950" w:rsidRDefault="008F7950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79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1660190470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01A" w14:textId="77777777" w:rsidR="00BC688E" w:rsidRPr="00EB0F88" w:rsidRDefault="00BC688E" w:rsidP="00B754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CF" w14:textId="26CC88CB" w:rsidR="00BC688E" w:rsidRPr="00EB0F88" w:rsidRDefault="00000268" w:rsidP="00B7543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2233,3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655" w14:textId="7F97644F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3BD" w14:textId="5A80701A" w:rsidR="00BC688E" w:rsidRPr="00EB0F88" w:rsidRDefault="004F2433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2FA" w14:textId="035596E9" w:rsidR="00BC688E" w:rsidRPr="00EB0F88" w:rsidRDefault="00000268" w:rsidP="00B75436">
            <w:pPr>
              <w:ind w:left="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813" w14:textId="6752721E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724" w14:textId="238A3090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BD5" w14:textId="26E203CB" w:rsidR="00BC688E" w:rsidRPr="00EB0F88" w:rsidRDefault="00000268" w:rsidP="00B7543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578,0</w:t>
            </w:r>
          </w:p>
        </w:tc>
      </w:tr>
    </w:tbl>
    <w:p w14:paraId="316CF140" w14:textId="77777777" w:rsidR="00243918" w:rsidRPr="00A3271C" w:rsidRDefault="00243918" w:rsidP="0024391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14:paraId="67D312F2" w14:textId="77777777" w:rsidR="00250012" w:rsidRDefault="00250012" w:rsidP="00243918">
      <w:pPr>
        <w:suppressAutoHyphens/>
        <w:spacing w:after="0" w:line="240" w:lineRule="auto"/>
        <w:jc w:val="right"/>
        <w:rPr>
          <w:rFonts w:ascii="Times New Roman" w:eastAsia="SimSun" w:hAnsi="Times New Roman" w:cs="Calibri"/>
          <w:kern w:val="2"/>
          <w:sz w:val="28"/>
          <w:szCs w:val="28"/>
        </w:rPr>
      </w:pPr>
    </w:p>
    <w:sectPr w:rsidR="00250012" w:rsidSect="00B75436">
      <w:pgSz w:w="16838" w:h="11906" w:orient="landscape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62A7" w14:textId="77777777" w:rsidR="0018538A" w:rsidRDefault="0018538A" w:rsidP="00A03840">
      <w:pPr>
        <w:spacing w:after="0" w:line="240" w:lineRule="auto"/>
      </w:pPr>
      <w:r>
        <w:separator/>
      </w:r>
    </w:p>
  </w:endnote>
  <w:endnote w:type="continuationSeparator" w:id="0">
    <w:p w14:paraId="513910D1" w14:textId="77777777" w:rsidR="0018538A" w:rsidRDefault="0018538A" w:rsidP="00A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B6AC" w14:textId="77777777" w:rsidR="0018538A" w:rsidRDefault="0018538A" w:rsidP="00A03840">
      <w:pPr>
        <w:spacing w:after="0" w:line="240" w:lineRule="auto"/>
      </w:pPr>
      <w:r>
        <w:separator/>
      </w:r>
    </w:p>
  </w:footnote>
  <w:footnote w:type="continuationSeparator" w:id="0">
    <w:p w14:paraId="467E4BE8" w14:textId="77777777" w:rsidR="0018538A" w:rsidRDefault="0018538A" w:rsidP="00A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135"/>
      <w:docPartObj>
        <w:docPartGallery w:val="Page Numbers (Top of Page)"/>
        <w:docPartUnique/>
      </w:docPartObj>
    </w:sdtPr>
    <w:sdtEndPr/>
    <w:sdtContent>
      <w:p w14:paraId="4F518090" w14:textId="6E5645C0" w:rsidR="00B75436" w:rsidRDefault="00B754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4BDF1E7" w14:textId="77777777" w:rsidR="00B75436" w:rsidRDefault="00B754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57A7"/>
    <w:multiLevelType w:val="hybridMultilevel"/>
    <w:tmpl w:val="84A8BAD0"/>
    <w:lvl w:ilvl="0" w:tplc="78EEDD7C">
      <w:start w:val="2023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E0DC9"/>
    <w:multiLevelType w:val="hybridMultilevel"/>
    <w:tmpl w:val="8DD8FCB2"/>
    <w:lvl w:ilvl="0" w:tplc="087248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3280"/>
    <w:multiLevelType w:val="hybridMultilevel"/>
    <w:tmpl w:val="1CBCB2FE"/>
    <w:lvl w:ilvl="0" w:tplc="E74038CA">
      <w:start w:val="2027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22240"/>
    <w:multiLevelType w:val="hybridMultilevel"/>
    <w:tmpl w:val="9C3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4D"/>
    <w:rsid w:val="00000268"/>
    <w:rsid w:val="00010A12"/>
    <w:rsid w:val="00011172"/>
    <w:rsid w:val="000303D6"/>
    <w:rsid w:val="00034D0A"/>
    <w:rsid w:val="0004310B"/>
    <w:rsid w:val="0004544F"/>
    <w:rsid w:val="000539A0"/>
    <w:rsid w:val="0006790F"/>
    <w:rsid w:val="00070476"/>
    <w:rsid w:val="00070BE6"/>
    <w:rsid w:val="0007541F"/>
    <w:rsid w:val="000807D9"/>
    <w:rsid w:val="0008310C"/>
    <w:rsid w:val="000B027B"/>
    <w:rsid w:val="000B0CFA"/>
    <w:rsid w:val="000B1396"/>
    <w:rsid w:val="000B2668"/>
    <w:rsid w:val="000B4D0C"/>
    <w:rsid w:val="000C3CE1"/>
    <w:rsid w:val="000D0628"/>
    <w:rsid w:val="000D4484"/>
    <w:rsid w:val="000D6932"/>
    <w:rsid w:val="000F607B"/>
    <w:rsid w:val="0010085D"/>
    <w:rsid w:val="00113283"/>
    <w:rsid w:val="00132E4E"/>
    <w:rsid w:val="00136250"/>
    <w:rsid w:val="00142FF0"/>
    <w:rsid w:val="0014705A"/>
    <w:rsid w:val="00155A9D"/>
    <w:rsid w:val="00163B35"/>
    <w:rsid w:val="001649B0"/>
    <w:rsid w:val="0018538A"/>
    <w:rsid w:val="00193D34"/>
    <w:rsid w:val="001959C4"/>
    <w:rsid w:val="001B0DAD"/>
    <w:rsid w:val="001C0C3F"/>
    <w:rsid w:val="001C5199"/>
    <w:rsid w:val="001C59CA"/>
    <w:rsid w:val="001C5C9A"/>
    <w:rsid w:val="001E3CA0"/>
    <w:rsid w:val="0021528C"/>
    <w:rsid w:val="00231D37"/>
    <w:rsid w:val="002372F6"/>
    <w:rsid w:val="00243918"/>
    <w:rsid w:val="00250012"/>
    <w:rsid w:val="002528C4"/>
    <w:rsid w:val="002623F6"/>
    <w:rsid w:val="00263996"/>
    <w:rsid w:val="00263DB2"/>
    <w:rsid w:val="00270881"/>
    <w:rsid w:val="00271307"/>
    <w:rsid w:val="0027461D"/>
    <w:rsid w:val="00281FD7"/>
    <w:rsid w:val="00286415"/>
    <w:rsid w:val="00295881"/>
    <w:rsid w:val="002B2E41"/>
    <w:rsid w:val="002D0F6D"/>
    <w:rsid w:val="002D3069"/>
    <w:rsid w:val="002E05A3"/>
    <w:rsid w:val="002E3806"/>
    <w:rsid w:val="002E5345"/>
    <w:rsid w:val="002F3AA9"/>
    <w:rsid w:val="002F60C5"/>
    <w:rsid w:val="00300029"/>
    <w:rsid w:val="00307564"/>
    <w:rsid w:val="00315BE5"/>
    <w:rsid w:val="00321A77"/>
    <w:rsid w:val="0033790C"/>
    <w:rsid w:val="0034255B"/>
    <w:rsid w:val="00352C7F"/>
    <w:rsid w:val="00361341"/>
    <w:rsid w:val="00384DBC"/>
    <w:rsid w:val="00387C8C"/>
    <w:rsid w:val="00392829"/>
    <w:rsid w:val="003A34C6"/>
    <w:rsid w:val="003A7C95"/>
    <w:rsid w:val="003B0808"/>
    <w:rsid w:val="003C1A4D"/>
    <w:rsid w:val="003D2E6E"/>
    <w:rsid w:val="003D674A"/>
    <w:rsid w:val="003E4052"/>
    <w:rsid w:val="003E48F4"/>
    <w:rsid w:val="003F47E3"/>
    <w:rsid w:val="00402E2A"/>
    <w:rsid w:val="004065DB"/>
    <w:rsid w:val="00413D0C"/>
    <w:rsid w:val="004227E2"/>
    <w:rsid w:val="004231D0"/>
    <w:rsid w:val="00434874"/>
    <w:rsid w:val="00445B6A"/>
    <w:rsid w:val="004521D0"/>
    <w:rsid w:val="00455412"/>
    <w:rsid w:val="004564BB"/>
    <w:rsid w:val="004648CF"/>
    <w:rsid w:val="00466D1C"/>
    <w:rsid w:val="0047301E"/>
    <w:rsid w:val="004876F8"/>
    <w:rsid w:val="00496051"/>
    <w:rsid w:val="004A5ECA"/>
    <w:rsid w:val="004B47EC"/>
    <w:rsid w:val="004C149B"/>
    <w:rsid w:val="004C4466"/>
    <w:rsid w:val="004C46B8"/>
    <w:rsid w:val="004D1071"/>
    <w:rsid w:val="004D226F"/>
    <w:rsid w:val="004D2A13"/>
    <w:rsid w:val="004F2433"/>
    <w:rsid w:val="004F29A6"/>
    <w:rsid w:val="0050574A"/>
    <w:rsid w:val="00505B6D"/>
    <w:rsid w:val="00511498"/>
    <w:rsid w:val="005127EF"/>
    <w:rsid w:val="00513370"/>
    <w:rsid w:val="00521325"/>
    <w:rsid w:val="005276E4"/>
    <w:rsid w:val="0053671C"/>
    <w:rsid w:val="0054545E"/>
    <w:rsid w:val="00556E15"/>
    <w:rsid w:val="005615B1"/>
    <w:rsid w:val="005668F0"/>
    <w:rsid w:val="00566A55"/>
    <w:rsid w:val="00567E1E"/>
    <w:rsid w:val="0057355A"/>
    <w:rsid w:val="00576FF0"/>
    <w:rsid w:val="00585CFE"/>
    <w:rsid w:val="00592802"/>
    <w:rsid w:val="005A2451"/>
    <w:rsid w:val="005A5C23"/>
    <w:rsid w:val="005A7319"/>
    <w:rsid w:val="005C0A63"/>
    <w:rsid w:val="005D477B"/>
    <w:rsid w:val="005F514D"/>
    <w:rsid w:val="005F7DAF"/>
    <w:rsid w:val="00604CF9"/>
    <w:rsid w:val="00611C8F"/>
    <w:rsid w:val="00612D62"/>
    <w:rsid w:val="0061347F"/>
    <w:rsid w:val="00615ED0"/>
    <w:rsid w:val="00620D79"/>
    <w:rsid w:val="0062216B"/>
    <w:rsid w:val="00625EF3"/>
    <w:rsid w:val="0063105C"/>
    <w:rsid w:val="00631540"/>
    <w:rsid w:val="00632D4F"/>
    <w:rsid w:val="006428DF"/>
    <w:rsid w:val="006447E7"/>
    <w:rsid w:val="00647B5B"/>
    <w:rsid w:val="00660513"/>
    <w:rsid w:val="0066440D"/>
    <w:rsid w:val="0066763E"/>
    <w:rsid w:val="00673936"/>
    <w:rsid w:val="006750E4"/>
    <w:rsid w:val="006871D7"/>
    <w:rsid w:val="00691C50"/>
    <w:rsid w:val="0069309E"/>
    <w:rsid w:val="00693F1A"/>
    <w:rsid w:val="0069421E"/>
    <w:rsid w:val="006B1845"/>
    <w:rsid w:val="006B3D0C"/>
    <w:rsid w:val="006C7D11"/>
    <w:rsid w:val="006D1795"/>
    <w:rsid w:val="006D3AF4"/>
    <w:rsid w:val="006D7F3B"/>
    <w:rsid w:val="006E2BC3"/>
    <w:rsid w:val="006E50E2"/>
    <w:rsid w:val="006F1CB9"/>
    <w:rsid w:val="00702692"/>
    <w:rsid w:val="007030BB"/>
    <w:rsid w:val="007038B2"/>
    <w:rsid w:val="0070552D"/>
    <w:rsid w:val="00705A13"/>
    <w:rsid w:val="007063CC"/>
    <w:rsid w:val="00712A2F"/>
    <w:rsid w:val="00713476"/>
    <w:rsid w:val="007264C9"/>
    <w:rsid w:val="007273E3"/>
    <w:rsid w:val="00727B6D"/>
    <w:rsid w:val="00727B9D"/>
    <w:rsid w:val="007344E4"/>
    <w:rsid w:val="00743BF5"/>
    <w:rsid w:val="00750851"/>
    <w:rsid w:val="007531C6"/>
    <w:rsid w:val="0076489A"/>
    <w:rsid w:val="00777496"/>
    <w:rsid w:val="00781B57"/>
    <w:rsid w:val="00782065"/>
    <w:rsid w:val="007954BC"/>
    <w:rsid w:val="007965CC"/>
    <w:rsid w:val="007A18DE"/>
    <w:rsid w:val="007A241B"/>
    <w:rsid w:val="007A2F8B"/>
    <w:rsid w:val="007B1926"/>
    <w:rsid w:val="007C4164"/>
    <w:rsid w:val="007F3010"/>
    <w:rsid w:val="007F348A"/>
    <w:rsid w:val="00800169"/>
    <w:rsid w:val="008032C9"/>
    <w:rsid w:val="008046B1"/>
    <w:rsid w:val="00804C3A"/>
    <w:rsid w:val="00811AFE"/>
    <w:rsid w:val="00817CA8"/>
    <w:rsid w:val="0082519A"/>
    <w:rsid w:val="00831F0E"/>
    <w:rsid w:val="00850E4F"/>
    <w:rsid w:val="00852DBE"/>
    <w:rsid w:val="00852FC4"/>
    <w:rsid w:val="008577AC"/>
    <w:rsid w:val="00873275"/>
    <w:rsid w:val="00880A41"/>
    <w:rsid w:val="008845EF"/>
    <w:rsid w:val="00887BB1"/>
    <w:rsid w:val="0089238B"/>
    <w:rsid w:val="008A06CA"/>
    <w:rsid w:val="008A1605"/>
    <w:rsid w:val="008A37AB"/>
    <w:rsid w:val="008B2C3E"/>
    <w:rsid w:val="008B6750"/>
    <w:rsid w:val="008C46D6"/>
    <w:rsid w:val="008C473C"/>
    <w:rsid w:val="008D2997"/>
    <w:rsid w:val="008D4ED9"/>
    <w:rsid w:val="008D5DC7"/>
    <w:rsid w:val="008E06B7"/>
    <w:rsid w:val="008E15C3"/>
    <w:rsid w:val="008E5327"/>
    <w:rsid w:val="008F2EF5"/>
    <w:rsid w:val="008F6D83"/>
    <w:rsid w:val="008F7950"/>
    <w:rsid w:val="009066E8"/>
    <w:rsid w:val="0090772E"/>
    <w:rsid w:val="00910637"/>
    <w:rsid w:val="009336E6"/>
    <w:rsid w:val="00936948"/>
    <w:rsid w:val="00943AB0"/>
    <w:rsid w:val="00947037"/>
    <w:rsid w:val="009573A6"/>
    <w:rsid w:val="009713B6"/>
    <w:rsid w:val="009732D9"/>
    <w:rsid w:val="009754F8"/>
    <w:rsid w:val="00977311"/>
    <w:rsid w:val="00985FDD"/>
    <w:rsid w:val="0098646C"/>
    <w:rsid w:val="00995315"/>
    <w:rsid w:val="009A4230"/>
    <w:rsid w:val="009B6A43"/>
    <w:rsid w:val="009C65D1"/>
    <w:rsid w:val="009D27C3"/>
    <w:rsid w:val="009D4D45"/>
    <w:rsid w:val="009E034D"/>
    <w:rsid w:val="009F09BC"/>
    <w:rsid w:val="009F1FFE"/>
    <w:rsid w:val="00A03840"/>
    <w:rsid w:val="00A07123"/>
    <w:rsid w:val="00A102B9"/>
    <w:rsid w:val="00A17608"/>
    <w:rsid w:val="00A5472B"/>
    <w:rsid w:val="00A70B7D"/>
    <w:rsid w:val="00A83FAE"/>
    <w:rsid w:val="00A96EA1"/>
    <w:rsid w:val="00AA1B73"/>
    <w:rsid w:val="00AA7064"/>
    <w:rsid w:val="00AB68A1"/>
    <w:rsid w:val="00AC07B0"/>
    <w:rsid w:val="00AD1B37"/>
    <w:rsid w:val="00AD6BB9"/>
    <w:rsid w:val="00AE7E2E"/>
    <w:rsid w:val="00AF4BC8"/>
    <w:rsid w:val="00B014DE"/>
    <w:rsid w:val="00B33E75"/>
    <w:rsid w:val="00B35C0F"/>
    <w:rsid w:val="00B46AA7"/>
    <w:rsid w:val="00B56AD7"/>
    <w:rsid w:val="00B62F4E"/>
    <w:rsid w:val="00B64BA3"/>
    <w:rsid w:val="00B71A2E"/>
    <w:rsid w:val="00B74CAB"/>
    <w:rsid w:val="00B75436"/>
    <w:rsid w:val="00B7618B"/>
    <w:rsid w:val="00B76C5F"/>
    <w:rsid w:val="00B851C7"/>
    <w:rsid w:val="00BA0350"/>
    <w:rsid w:val="00BA68B2"/>
    <w:rsid w:val="00BB5D0F"/>
    <w:rsid w:val="00BB6C1B"/>
    <w:rsid w:val="00BC688E"/>
    <w:rsid w:val="00BD1759"/>
    <w:rsid w:val="00BD365B"/>
    <w:rsid w:val="00BE0D72"/>
    <w:rsid w:val="00BE2889"/>
    <w:rsid w:val="00BE6ED6"/>
    <w:rsid w:val="00C0071F"/>
    <w:rsid w:val="00C07C92"/>
    <w:rsid w:val="00C11EBB"/>
    <w:rsid w:val="00C13A5C"/>
    <w:rsid w:val="00C156F6"/>
    <w:rsid w:val="00C5626F"/>
    <w:rsid w:val="00C57C65"/>
    <w:rsid w:val="00C614B8"/>
    <w:rsid w:val="00C62244"/>
    <w:rsid w:val="00C6454E"/>
    <w:rsid w:val="00C72EA0"/>
    <w:rsid w:val="00C761AD"/>
    <w:rsid w:val="00C763EB"/>
    <w:rsid w:val="00C94CCA"/>
    <w:rsid w:val="00CB092C"/>
    <w:rsid w:val="00CC13D3"/>
    <w:rsid w:val="00CE1A9F"/>
    <w:rsid w:val="00CE5BFA"/>
    <w:rsid w:val="00CF0DE6"/>
    <w:rsid w:val="00CF2873"/>
    <w:rsid w:val="00D051B1"/>
    <w:rsid w:val="00D05CB7"/>
    <w:rsid w:val="00D10B3C"/>
    <w:rsid w:val="00D1146E"/>
    <w:rsid w:val="00D115A2"/>
    <w:rsid w:val="00D2550D"/>
    <w:rsid w:val="00D636F9"/>
    <w:rsid w:val="00D923E4"/>
    <w:rsid w:val="00D947C3"/>
    <w:rsid w:val="00D950AB"/>
    <w:rsid w:val="00DA6277"/>
    <w:rsid w:val="00DC6228"/>
    <w:rsid w:val="00DE2346"/>
    <w:rsid w:val="00DE2C89"/>
    <w:rsid w:val="00DE7024"/>
    <w:rsid w:val="00E04E2F"/>
    <w:rsid w:val="00E1210C"/>
    <w:rsid w:val="00E16AA4"/>
    <w:rsid w:val="00E238BB"/>
    <w:rsid w:val="00E53453"/>
    <w:rsid w:val="00E55D88"/>
    <w:rsid w:val="00E620BA"/>
    <w:rsid w:val="00E64F72"/>
    <w:rsid w:val="00E73514"/>
    <w:rsid w:val="00E90C2D"/>
    <w:rsid w:val="00E95393"/>
    <w:rsid w:val="00EA2147"/>
    <w:rsid w:val="00EA6307"/>
    <w:rsid w:val="00EA6971"/>
    <w:rsid w:val="00EB5E38"/>
    <w:rsid w:val="00EC0A8E"/>
    <w:rsid w:val="00ED0898"/>
    <w:rsid w:val="00EE3A16"/>
    <w:rsid w:val="00EF1415"/>
    <w:rsid w:val="00F07DED"/>
    <w:rsid w:val="00F1054E"/>
    <w:rsid w:val="00F203BA"/>
    <w:rsid w:val="00F22346"/>
    <w:rsid w:val="00F257DB"/>
    <w:rsid w:val="00F42081"/>
    <w:rsid w:val="00F44A7E"/>
    <w:rsid w:val="00F50B18"/>
    <w:rsid w:val="00F52557"/>
    <w:rsid w:val="00F54A59"/>
    <w:rsid w:val="00F55F64"/>
    <w:rsid w:val="00F60184"/>
    <w:rsid w:val="00F63730"/>
    <w:rsid w:val="00F91327"/>
    <w:rsid w:val="00F92FCC"/>
    <w:rsid w:val="00FB62AB"/>
    <w:rsid w:val="00FC54AB"/>
    <w:rsid w:val="00FD1395"/>
    <w:rsid w:val="00FD5B64"/>
    <w:rsid w:val="00FD62E3"/>
    <w:rsid w:val="00FD6C2B"/>
    <w:rsid w:val="00FD7B14"/>
    <w:rsid w:val="00FE7CCE"/>
    <w:rsid w:val="00FF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7DFD"/>
  <w15:docId w15:val="{20508D8A-6E7F-45B6-9F98-B0F6F17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87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B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15BE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3840"/>
  </w:style>
  <w:style w:type="paragraph" w:styleId="ac">
    <w:name w:val="footer"/>
    <w:basedOn w:val="a"/>
    <w:link w:val="ad"/>
    <w:uiPriority w:val="99"/>
    <w:unhideWhenUsed/>
    <w:rsid w:val="00A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3840"/>
  </w:style>
  <w:style w:type="paragraph" w:styleId="ae">
    <w:name w:val="Block Text"/>
    <w:basedOn w:val="a"/>
    <w:rsid w:val="009336E6"/>
    <w:pPr>
      <w:spacing w:after="0" w:line="240" w:lineRule="auto"/>
      <w:ind w:left="-142" w:right="-11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2E0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243918"/>
  </w:style>
  <w:style w:type="character" w:customStyle="1" w:styleId="a5">
    <w:name w:val="Абзац списка Знак"/>
    <w:link w:val="a4"/>
    <w:uiPriority w:val="34"/>
    <w:locked/>
    <w:rsid w:val="0035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4CA6-4F72-4456-8305-E5C99DE5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Вера</cp:lastModifiedBy>
  <cp:revision>196</cp:revision>
  <cp:lastPrinted>2025-02-20T07:24:00Z</cp:lastPrinted>
  <dcterms:created xsi:type="dcterms:W3CDTF">2013-11-15T12:18:00Z</dcterms:created>
  <dcterms:modified xsi:type="dcterms:W3CDTF">2025-02-20T07:25:00Z</dcterms:modified>
</cp:coreProperties>
</file>